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82" w:rsidRPr="00DD298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11ª </w:t>
      </w:r>
      <w:r w:rsidR="00735E43"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DD2982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19/04/2016.</w:t>
      </w:r>
    </w:p>
    <w:p w:rsidR="00DD2982" w:rsidRPr="00DD2982" w:rsidRDefault="00DD2982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Projeto de Lei n.º 57/16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DD2982">
        <w:rPr>
          <w:rFonts w:ascii="Arial" w:hAnsi="Arial" w:cs="Arial"/>
          <w:color w:val="000000"/>
          <w:sz w:val="28"/>
          <w:u w:color="000000"/>
        </w:rPr>
        <w:t>dispositivos da Lei n° 4.357/2008, que institui o Conselho Municipal do Meio Ambiente e o Fundo Municipal do Meio Ambiente na forma que especifica. (Mens. n.º 21/16).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Projeto de Lei n.º 58/16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DD2982">
        <w:rPr>
          <w:rFonts w:ascii="Arial" w:hAnsi="Arial" w:cs="Arial"/>
          <w:color w:val="000000"/>
          <w:sz w:val="28"/>
          <w:u w:color="000000"/>
        </w:rPr>
        <w:t>dispositivo da Lei n. 4.419/2009 que institui o Conselho Municipal de Desenvolvimento Urbano na forma que especifica. (Mens. n.º 22/16).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D2982" w:rsidRPr="00DD2982" w:rsidRDefault="009145C5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Projeto de Lei n.º 56</w:t>
      </w:r>
      <w:r w:rsidR="00DD2982"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D2982">
        <w:rPr>
          <w:rFonts w:ascii="Arial" w:hAnsi="Arial" w:cs="Arial"/>
          <w:color w:val="000000"/>
          <w:sz w:val="28"/>
          <w:u w:color="000000"/>
        </w:rPr>
        <w:t>sobre o uso de fo</w:t>
      </w:r>
      <w:r w:rsidRPr="00DD2982">
        <w:rPr>
          <w:rFonts w:ascii="Arial" w:hAnsi="Arial" w:cs="Arial"/>
          <w:color w:val="000000"/>
          <w:sz w:val="28"/>
          <w:u w:color="000000"/>
        </w:rPr>
        <w:t>gos de artifício silenciosos em Eventos Públicos e Particulares no Município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>.</w:t>
      </w:r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9145C5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</w:t>
      </w: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D2982" w:rsidRPr="00DD2982" w:rsidRDefault="00DD2982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9145C5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39</w:t>
      </w:r>
      <w:r w:rsidR="00DD2982"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DD2982">
        <w:rPr>
          <w:rFonts w:ascii="Arial" w:hAnsi="Arial" w:cs="Arial"/>
          <w:color w:val="000000"/>
          <w:sz w:val="28"/>
          <w:u w:color="000000"/>
        </w:rPr>
        <w:t>o artigo 2º e remunera o artigo 3º, do Projeto de Lei nº 39/2016, qu</w:t>
      </w:r>
      <w:r w:rsidRPr="00DD2982">
        <w:rPr>
          <w:rFonts w:ascii="Arial" w:hAnsi="Arial" w:cs="Arial"/>
          <w:color w:val="000000"/>
          <w:sz w:val="28"/>
          <w:u w:color="000000"/>
        </w:rPr>
        <w:t>e institui no Calendário Oficial do Município, a Semana de Combate e Prevenção à Trombose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>.</w:t>
      </w:r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DD2982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DD2982" w:rsidRPr="00DD2982" w:rsidRDefault="009145C5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D2982" w:rsidRPr="00DD2982" w:rsidRDefault="00DD2982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9145C5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Moção n.º 34</w:t>
      </w:r>
      <w:r w:rsidR="00DD2982"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="00DD2982">
        <w:rPr>
          <w:rFonts w:ascii="Arial" w:hAnsi="Arial" w:cs="Arial"/>
          <w:color w:val="000000"/>
          <w:sz w:val="28"/>
          <w:u w:color="000000"/>
        </w:rPr>
        <w:t xml:space="preserve">Protesto a CPFL </w:t>
      </w:r>
      <w:r w:rsidRPr="00DD2982">
        <w:rPr>
          <w:rFonts w:ascii="Arial" w:hAnsi="Arial" w:cs="Arial"/>
          <w:color w:val="000000"/>
          <w:sz w:val="28"/>
          <w:u w:color="000000"/>
        </w:rPr>
        <w:t>- Companhia Paulista de Força e Luz, pela falta de manutenção da ilumin</w:t>
      </w:r>
      <w:r w:rsidRPr="00DD2982">
        <w:rPr>
          <w:rFonts w:ascii="Arial" w:hAnsi="Arial" w:cs="Arial"/>
          <w:color w:val="000000"/>
          <w:sz w:val="28"/>
          <w:u w:color="000000"/>
        </w:rPr>
        <w:t>ação pública de Valinhos</w:t>
      </w:r>
      <w:r w:rsidR="00DD2982" w:rsidRPr="00DD2982">
        <w:rPr>
          <w:rFonts w:ascii="Arial" w:hAnsi="Arial" w:cs="Arial"/>
          <w:color w:val="000000"/>
          <w:sz w:val="28"/>
          <w:u w:color="000000"/>
        </w:rPr>
        <w:t>.</w:t>
      </w:r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>Leonidio</w:t>
      </w:r>
      <w:proofErr w:type="spellEnd"/>
      <w:r w:rsidR="00DD2982" w:rsidRPr="00DD2982">
        <w:rPr>
          <w:rFonts w:ascii="Arial" w:hAnsi="Arial" w:cs="Arial"/>
          <w:b/>
          <w:color w:val="000000"/>
          <w:sz w:val="28"/>
          <w:u w:color="000000"/>
        </w:rPr>
        <w:t xml:space="preserve"> Augusto de Godoi “Léo Godói”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9145C5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DD2982" w:rsidRPr="00DD2982" w:rsidRDefault="00DD2982" w:rsidP="00DD298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625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votos </w:t>
      </w:r>
      <w:r>
        <w:rPr>
          <w:rFonts w:ascii="Arial" w:hAnsi="Arial" w:cs="Arial"/>
          <w:color w:val="000000"/>
          <w:sz w:val="28"/>
          <w:u w:color="000000"/>
        </w:rPr>
        <w:t xml:space="preserve">de Aplausos e Reconhecimento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aos atletas Valinhenses pela conquista de medalhas no Campeonato Paulista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lastRenderedPageBreak/>
        <w:t>Regional de Judô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626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em relação aos motoristas de ambulância do município de Valinhos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627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quantidade e formação de funcionários da en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tidade vencedora do chamamento para atendimento de pessoa com transtorno do espectro autista e as terapias desenvolvidas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628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atendimento de pessoas com deficiência na fisioterapia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e na terapia ocupacional da rede municipal de saúde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629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retomada e conclusão de obras de construção de calçamento/passeio na Rod. Visconde de Porto Seguro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630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quais especialidades médicas estão em falta no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631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vencimentos base dos servidores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públicos municipais e servidores estaduais municipalizados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632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Unidades Básicas de Saúde com horários estendidos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633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obras e pontos de alagamento no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634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veterinários, agendamento e número de castrações no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635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o processo dos aposentados e pensionistas prejudicados com a decisão do Tribunal de Justiça do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lastRenderedPageBreak/>
        <w:t>Estado de São Paulo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636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cópia de todos os ofícios enviados pelo Ministério Público à Câmara Municipal de Valinhos no período de 01 de janeiro de 2015 até a presente data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637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informação </w:t>
      </w:r>
      <w:r>
        <w:rPr>
          <w:rFonts w:ascii="Arial" w:hAnsi="Arial" w:cs="Arial"/>
          <w:color w:val="000000"/>
          <w:sz w:val="28"/>
          <w:u w:color="000000"/>
        </w:rPr>
        <w:t xml:space="preserve">sobre ao despejo irregular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de entulhos no Bairro dos Córregos ao lado da Rodovia Visconde de Porto Seguro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638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a transferência da ETEC do Jardim Sã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o Marcos para outro prédio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639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o balanço da Operação Cidade Limpa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640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as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máquinas do </w:t>
      </w:r>
      <w:proofErr w:type="gramStart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tipo </w:t>
      </w:r>
      <w:r>
        <w:rPr>
          <w:rFonts w:ascii="Arial" w:hAnsi="Arial" w:cs="Arial"/>
          <w:color w:val="000000"/>
          <w:sz w:val="28"/>
          <w:u w:color="000000"/>
        </w:rPr>
        <w:t>“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retro niveladora</w:t>
      </w:r>
      <w:r>
        <w:rPr>
          <w:rFonts w:ascii="Arial" w:hAnsi="Arial" w:cs="Arial"/>
          <w:color w:val="000000"/>
          <w:sz w:val="28"/>
          <w:u w:color="000000"/>
        </w:rPr>
        <w:t>”</w:t>
      </w:r>
      <w:proofErr w:type="gram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possuem na secretaria de obras para a manutenção de estradas de terras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641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ruas que foram pavimentadas no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642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>
        <w:rPr>
          <w:rFonts w:ascii="Arial" w:hAnsi="Arial" w:cs="Arial"/>
          <w:color w:val="000000"/>
          <w:sz w:val="28"/>
          <w:u w:color="000000"/>
        </w:rPr>
        <w:t xml:space="preserve">sobre Lei nº 5095/15,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que trata do código de postura das pessoas jurídicas no transporte e remoção de resíduos da construção civil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643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acerca do processo de asfaltamento das Alamedas Itatinga e Itaipava, Bairro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644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água que escorre diariamente pela Alameda Itajubá,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Joap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iranga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645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de execução e obra em andamento na Rua Pedro Alves Pego, Quadra 05, Lote 11, Chácaras São Bento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646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acerca de descarte de lixo e entulho no antigo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Heliponto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647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Ofício à CETESB – Companhia de Tecnologia de Saneamento Ambiental, solicitan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do informações sobre possível descarte irregular de lixo e entulho no antigo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Heliponto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do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648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incêndio ocorrido no último dia 17 de Abril em terreno na Ru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Luis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649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incêndio ocorrido nas proximidades do Bairro Parque das Colinas no último dia 11 de abril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650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da execução da pavimentação asfáltica e projeto de coleta de águas pluviais do Bairro Beira Rio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651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do projeto de coleta d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e águas pluviais da Rua Vinte e Dois, Jardim São Marcos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652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o atendimento no Centro de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Zoonoze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653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da inclusão de alunos especiais na rede pública de ensino do Município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654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da utilização dos campos de futebol pertencentes ao município e destinados ao lazer dos m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unícipes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655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da bolsa auxilio desemprego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656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do serviço de fisioterapia domiciliar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657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acerca da precariedade de parte da frota das ambulâncias utilizadas no atendimento aos munícipes da rede pública de saúde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658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a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cerca da revogação do processo licitatório concorrência nº 09/14, referente </w:t>
      </w:r>
      <w:proofErr w:type="gramStart"/>
      <w:r w:rsidR="009145C5" w:rsidRPr="00DD298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contratação de empresa de manutenção corretiva e preventiva de iluminação pública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660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quanto ao protocolo nº 2787/16, referente </w:t>
      </w:r>
      <w:proofErr w:type="gramStart"/>
      <w:r w:rsidR="009145C5" w:rsidRPr="00DD298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remoção da árvore localizada na Rua Paraná nº 127, na Vila Santana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661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o processo nº 7034/16, que trata de abaixo assinado de moradores do bairro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>, reivindicando pavimentação asfáltica nas Alamedas Itatinga e Itaipava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663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referente </w:t>
      </w:r>
      <w:proofErr w:type="gramStart"/>
      <w:r w:rsidR="009145C5" w:rsidRPr="00DD298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construção do CREAS do Bairro Vila Boa Esperança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Leonidio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Augusto de Godoi “Léo Godói”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664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referente ao Projeto para construção de UBS no Bairro Morada do Sol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Leonidio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Augusto de Godoi “Léo Godói”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665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>, Voto de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Louvor e Congratulações à Comunidade Cristã Apost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ólica Adonai pelos seus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cinco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anos de fundação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666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>, Voto de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Louvor e Congratulações à APAE Valinhos pelos seus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quarenta e cinco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anos de fundação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667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sobre construção de ponte entre a Avenida Gessy Lever e Rodovia Flávio de Carvalho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668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sobre prolongamento da Avenida Gessy Lever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até a região da Acesa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669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referente </w:t>
      </w:r>
      <w:proofErr w:type="gramStart"/>
      <w:r w:rsidR="009145C5" w:rsidRPr="00DD298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utilização do antigo prédio do SESI 299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670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>, Voto de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Congratul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ações e Reconhecimento à atleta e velocista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Franciela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Krasucki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>, por ter conquistado índice para as Olimpíadas Rio 2016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671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>, Voto de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Congratulações e Reconhecimento ao Centro Cultural Sou Capoeira, p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elo batizado e troca de cordas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es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“Popó” e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672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cópia do Processo Administrativo 224/2012 da Câmara Municipal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673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>de Louvor e Congratulações a Comunidade São Sebastião do bairro Reforma Agrária pela realização de Jantar beneficente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Paulo Roberto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Montero</w:t>
      </w:r>
      <w:proofErr w:type="spellEnd"/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28"/>
          <w:u w:val="single" w:color="000000"/>
        </w:rPr>
        <w:t>674</w:t>
      </w: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D2982">
        <w:rPr>
          <w:rFonts w:ascii="Arial" w:hAnsi="Arial" w:cs="Arial"/>
          <w:color w:val="000000"/>
          <w:sz w:val="28"/>
          <w:u w:color="000000"/>
        </w:rPr>
        <w:t>, Voto de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 Congratulações e Reconhecimento à modelo Lívi</w:t>
      </w:r>
      <w:r w:rsidR="009145C5" w:rsidRPr="00DD2982">
        <w:rPr>
          <w:rFonts w:ascii="Arial" w:hAnsi="Arial" w:cs="Arial"/>
          <w:color w:val="000000"/>
          <w:sz w:val="28"/>
          <w:u w:color="000000"/>
        </w:rPr>
        <w:t xml:space="preserve">a </w:t>
      </w:r>
      <w:proofErr w:type="spellStart"/>
      <w:r w:rsidR="009145C5" w:rsidRPr="00DD2982">
        <w:rPr>
          <w:rFonts w:ascii="Arial" w:hAnsi="Arial" w:cs="Arial"/>
          <w:color w:val="000000"/>
          <w:sz w:val="28"/>
          <w:u w:color="000000"/>
        </w:rPr>
        <w:t>Asten</w:t>
      </w:r>
      <w:proofErr w:type="spellEnd"/>
      <w:r w:rsidR="009145C5" w:rsidRPr="00DD2982">
        <w:rPr>
          <w:rFonts w:ascii="Arial" w:hAnsi="Arial" w:cs="Arial"/>
          <w:color w:val="000000"/>
          <w:sz w:val="28"/>
          <w:u w:color="000000"/>
        </w:rPr>
        <w:t>, pelo título de Miss Valinhos Infantil 2016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19/04/2016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D2982" w:rsidRPr="00DD2982" w:rsidRDefault="00DD2982" w:rsidP="00DD2982">
      <w:pPr>
        <w:rPr>
          <w:rFonts w:ascii="Arial" w:hAnsi="Arial" w:cs="Arial"/>
          <w:b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color="000000"/>
        </w:rPr>
        <w:t>Autoria do vereador Gilberto Aparecido Borges “Giba”</w:t>
      </w:r>
      <w:r w:rsidRPr="00DD2982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659/16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pelo falecimento do Senhor Adhemar de </w:t>
      </w:r>
      <w:proofErr w:type="spellStart"/>
      <w:r w:rsidRPr="00DD2982">
        <w:rPr>
          <w:rFonts w:ascii="Arial" w:hAnsi="Arial" w:cs="Arial"/>
          <w:color w:val="000000"/>
          <w:sz w:val="28"/>
          <w:u w:color="000000"/>
        </w:rPr>
        <w:t>Gasperi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b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color="000000"/>
        </w:rPr>
        <w:lastRenderedPageBreak/>
        <w:t xml:space="preserve">Autoria do vereador Israel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662/16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>pelo falecimento do Senhor Benedito Jorge Penteado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b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DD2982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DD2982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675/16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pelo falecimento do Senhor Valentim </w:t>
      </w:r>
      <w:proofErr w:type="spellStart"/>
      <w:r w:rsidRPr="00DD2982">
        <w:rPr>
          <w:rFonts w:ascii="Arial" w:hAnsi="Arial" w:cs="Arial"/>
          <w:color w:val="000000"/>
          <w:sz w:val="28"/>
          <w:u w:color="000000"/>
        </w:rPr>
        <w:t>Antonioli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676/16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>pelo falecimento do Jovem Flávio da Silva Passos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677/16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pelo falecimento do Senhor Márcio Moacir </w:t>
      </w:r>
      <w:proofErr w:type="spellStart"/>
      <w:r w:rsidRPr="00DD2982">
        <w:rPr>
          <w:rFonts w:ascii="Arial" w:hAnsi="Arial" w:cs="Arial"/>
          <w:color w:val="000000"/>
          <w:sz w:val="28"/>
          <w:u w:color="000000"/>
        </w:rPr>
        <w:t>Marinangelo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678/16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pelo falecimento da Senhora Vera Lucia Trevisan </w:t>
      </w:r>
      <w:proofErr w:type="spellStart"/>
      <w:r w:rsidRPr="00DD2982">
        <w:rPr>
          <w:rFonts w:ascii="Arial" w:hAnsi="Arial" w:cs="Arial"/>
          <w:color w:val="000000"/>
          <w:sz w:val="28"/>
          <w:u w:color="000000"/>
        </w:rPr>
        <w:t>Dezane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  <w:r w:rsidRPr="00DD2982">
        <w:rPr>
          <w:rFonts w:ascii="Arial" w:hAnsi="Arial" w:cs="Arial"/>
          <w:b/>
          <w:color w:val="000000"/>
          <w:sz w:val="28"/>
          <w:u w:val="single" w:color="000000"/>
        </w:rPr>
        <w:t>- n.º 679/16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DD2982">
        <w:rPr>
          <w:rFonts w:ascii="Arial" w:hAnsi="Arial" w:cs="Arial"/>
          <w:color w:val="000000"/>
          <w:sz w:val="28"/>
          <w:u w:color="000000"/>
        </w:rPr>
        <w:t xml:space="preserve">pelo falecimento do Senhor </w:t>
      </w:r>
      <w:proofErr w:type="spellStart"/>
      <w:r w:rsidRPr="00DD2982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DD2982">
        <w:rPr>
          <w:rFonts w:ascii="Arial" w:hAnsi="Arial" w:cs="Arial"/>
          <w:color w:val="000000"/>
          <w:sz w:val="28"/>
          <w:u w:color="000000"/>
        </w:rPr>
        <w:t xml:space="preserve"> Manente Filho</w:t>
      </w:r>
      <w:r w:rsidRPr="00DD2982">
        <w:rPr>
          <w:rFonts w:ascii="Arial" w:hAnsi="Arial" w:cs="Arial"/>
          <w:color w:val="000000"/>
          <w:sz w:val="28"/>
          <w:u w:color="000000"/>
        </w:rPr>
        <w:t>.</w:t>
      </w:r>
    </w:p>
    <w:p w:rsidR="00DD2982" w:rsidRPr="00DD2982" w:rsidRDefault="00DD2982" w:rsidP="00DD2982">
      <w:pPr>
        <w:rPr>
          <w:rFonts w:ascii="Arial" w:hAnsi="Arial" w:cs="Arial"/>
          <w:color w:val="000000"/>
          <w:sz w:val="28"/>
          <w:u w:color="000000"/>
        </w:rPr>
      </w:pPr>
    </w:p>
    <w:p w:rsidR="00DD2982" w:rsidRDefault="00DD2982" w:rsidP="00DD2982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DD2982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DD2982">
        <w:rPr>
          <w:rFonts w:ascii="Arial" w:hAnsi="Arial" w:cs="Arial"/>
          <w:b/>
          <w:color w:val="000000"/>
          <w:sz w:val="18"/>
          <w:szCs w:val="32"/>
          <w:u w:color="000000"/>
        </w:rPr>
        <w:t>DA 11ª SESSÃO ORDINÁRIA</w:t>
      </w:r>
      <w:r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 </w:t>
      </w:r>
      <w:r w:rsidRPr="00DD2982">
        <w:rPr>
          <w:rFonts w:ascii="Arial" w:hAnsi="Arial" w:cs="Arial"/>
          <w:b/>
          <w:color w:val="000000"/>
          <w:sz w:val="18"/>
          <w:szCs w:val="32"/>
          <w:u w:color="000000"/>
        </w:rPr>
        <w:t>DO 4º ANO DO 15º PERÍODO LEGISLATIVO - DIA 19/04/2016.</w:t>
      </w:r>
    </w:p>
    <w:p w:rsidR="00DD2982" w:rsidRPr="00DD2982" w:rsidRDefault="00DD2982" w:rsidP="00DD2982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bookmarkStart w:id="0" w:name="_GoBack"/>
      <w:bookmarkEnd w:id="0"/>
    </w:p>
    <w:p w:rsidR="00DD2982" w:rsidRPr="00DD2982" w:rsidRDefault="00DD2982" w:rsidP="00DD2982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DD2982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DD2982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1048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recipientes de coleta seletiva nos bairros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1049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firmar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parceria com os grupos escoteiros de Valinhos (252 e 373), para realizar em junho 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Arraiá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na Praça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Washington Luiz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lombada e faixa de pedestres em frente ao nº 520 da Rua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Benedicto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Campos, no Jardim América II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anc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oradouro para a prática do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slackline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Parque de Feiras e Exposições “Monsenhor Bruno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Nardini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”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manutenção na estrada de acesso ao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Condomínio Nova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Suíça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manutenção na Estrada Municipal do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Roncáglia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no trecho de terra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transferir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 administração do Parque de Feiras e Exposições “Monsenhor Bruno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Nardini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” para 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Secretária de Cultura e Turismo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disponibilizar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 piscina municipal, em horário especial, para que os membros juvenis dos grupos escoteiros, Valinhos (252) e Azimute (373), realizem aulas de nataç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ão e técnicas salva-vidas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regularizar piso asfáltico na Rua Francisco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Juliatto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no Bairro Morro das Pedras.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retirada de entulho e lixo da Rua Carlos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Lando,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13 - Bairro Vila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Moletta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 mato na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da Rua Carlos Lando, Bairro Vila Moleta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1059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de Projeto de Lei n.º 40/16,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vereador Edson José Batista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substituição da placa indicativa de cidade e bairros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>São Bento , Itatiba e Clube de C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ampo, na Altura do KM 14 , da estrada do Jequitibá - Valinhos/Itatiba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 limpeza das lixeiras do ponto de ônibus do Condomínio Moinho de Vento, Estrada do Jequitibá -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>Valinhos/Itatiba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limpeza da Praça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Isolina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Zanata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Marchiori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na Vila Papelão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dedetização e a remoção dos formigueiros da Praça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Isolina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Zanata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M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archiori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na Vila Papelão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limpeza dos bueiros nas Ruas 1, 2 e 3 no bairro Beira Rio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“tapa-buraco” na Rua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Elso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Prevital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e</w:t>
      </w:r>
      <w:proofErr w:type="spellEnd"/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confluência a Rua Augusto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Nechio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bairro Vivenda das Cerejeiras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buraco na Rua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3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Bairro Beira Rio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buraco na Rua C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armelina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Pêra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Jardim Ribeiro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buraco na Rua Euclides da Cunha confluência com a Rua Rui Barbosa no Jardim Primavera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1069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buraco na Rua Itália próximo ao nº 844 no Jardim Ribeiro.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buraco na Rua Madre Maria do Calvário confluência com a Rua Vicente Ângelo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Jardim Jurema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Aldemar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Veiga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buraco no asfalto da Av. Onze de Agosto, altura do nº 2377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faixa para travessia de pedestres em frente à Câmara Municipal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buraco na Av. Onze de Agosto, esquina com </w:t>
      </w:r>
      <w:proofErr w:type="spellStart"/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>Independência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sentido centro/bairro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 reparo ou a subs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tituição da tampa da caixa de esgoto localizada na Rua Geraldo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de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Gasperi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próximo ao cruzamento com Rua Elizabeth G. P.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Zampelli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no Bairro Dois Córregos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Orestes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Previtale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Júnior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dois caminhões de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areia na quadra Manacás, localizada na Rua Alberto de Melo Figueiredo, defronte ao nº 79, no Jardim dos Manacás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colocação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de duas lombadas na Rua José de Oliveira de fronte ao nº 144 pró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ximo ao Condomínio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Villagio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de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Cortona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passar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máquina niveladora na Rua Romão Trigo, no bairro Chácaras São Bento - Valinhos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roçada do mato nas áreas públicas no Jardim União e a limpeza na praça do bairro Parque das Figueiras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1079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“tapa-buraco” no Loteamento Sítio Recreio dos Cafezais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consertos de trechos do asfalto da Estrada Vicinal Luiz de Queiroz Guimarães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consertos em trechos do asf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alto das Ruas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Elso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e Rua Augusto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Nechio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 remoção de árvore e plantio de nova espécie na Rua Germano Von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Zubem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em frente ao nº 185 no Bairro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Jd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dos Manacás.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Creche do Idoso para atender pessoas acima de 60 anos com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semidependência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restabelecer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 transporte escolar municipal para cria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nças de 04 anos matriculadas no Ciclo I - Infantil I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lombada urgente na Rua Natalino Prado no Jardim São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Luíz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lombad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 urgente na Rua Messias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Fidêncio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Filho, próximo ao nº 70 no Jardim São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Luíz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que o trajeto de todas as linhas de ônibus que servem o Jardim São Marcos sejam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estendidas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até o Jardim São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L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uíz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 corte do mato e a limpeza nas sarjetas e guias ao longo da Rua Messias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Fidêncio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Jardim São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Luíz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1089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 recapeamento as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fáltico ou a operação "tapa-buraco" na Rua Vital Brasil entre a Av. Dom Nery e Av. Onze de Agosto no Bairro Castelo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 mato no canteiro central da Rua João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– cruzamento com a Rua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José Carlos Ferrari no Jardim São Marcos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“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segregadores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de transito” na Rua João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Filho ao lado do Posto Bom Retiro (Shell) para evitar a conversão proibida de veículos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dois postes de concretos instalados na calçada no Posto Bom Retiro na Av. Rosa Belmiro Ramos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tomar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providências quanto ao lixo irregular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descartado na Rua 41 (dos Alfinetes)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>no Vale Verde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os reparos no asfalto na Rua Vitório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Randi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Bairro Alto da Boa Vista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reparos no asfalto da Rua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Guerino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Polli no Bairro Alto da Boa Vista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buraco e reparar o asfalto na Rua Constantino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em frente ao nº 94 no Bair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ro Alto da Boa Vista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 mato no Parque Valinhos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semáforo no entroncamento das Ruas Carlos Orsi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José Avence e João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Previtalle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no Bairro Alto da Colina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1099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reformular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 trânsito e a permissão de estacionamento na Rua Vitoria Colombo, para que não venha a congestionar o fluxo na Av.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Onze de Agosto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redutor de velocidade na Av. Joaquim Alves Corrêa, próximo à Rua Ângelo Antônio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Schiavinato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no Residencial São Luiz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"tapa-buraco" na Rua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no Parque Portugal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corte do mato e a limpeza dos terrenos situados na Rua das Ametistas, no Jardim Nova Palmares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 iluminação de toda a extensão da Rua das Ametistas, no Jardim Nova Palmares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1104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manutenção na Rua dos Alfine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tes no Vale Verde e verificar a possibilidade de espalhar cascalho, pois se trata de uma rua de terra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1105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roçar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mato na área verde na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Constantino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, Jardim Alto da Boa Vista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1106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limpeza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 mato no passeio público e a fazer a pavimentação do passeio público na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Júlio Padre de Albuquerque, defronte ao n.º 29, Jardim Novo Horizonte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1107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os reparos na bomba utilizada para bombear a água pluvial no Túnel de Passagem sob a Linha Férrea da Vila Santana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1108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nivelar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o degrau no passeio público na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Gerânios, esquina coma Rua das Avencas, bairro CECAP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1109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 regularização da pavimentação do passeio público na </w:t>
      </w:r>
      <w:proofErr w:type="gramStart"/>
      <w:r w:rsidR="009145C5" w:rsidRPr="00DD2982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 Gerânios, do la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do da Estação de Tratamento de Esgotos – ETE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. Bairro CECAP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1110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 limpeza do lixo e a pavimentação no passeio público da rua Prof. Ataliba Nogueira, ao lado do Fórum da Jus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tiça Estadual, Jardim Santo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1111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a regularização da pavimentação do passeio público no entorno do Parque Municipal de Feiras e Exposições “Monsenhor Bruno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Nardini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>”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D2982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1112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reparos em toda extensão da Rua Carlos Costado, na Vila São José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Paulo Roberto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Montero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C4219" w:rsidRPr="00DD2982" w:rsidRDefault="00DD2982">
      <w:pPr>
        <w:rPr>
          <w:rFonts w:ascii="Arial" w:hAnsi="Arial" w:cs="Arial"/>
          <w:color w:val="000000"/>
          <w:sz w:val="18"/>
          <w:u w:color="000000"/>
        </w:rPr>
      </w:pPr>
      <w:r w:rsidRPr="00DD29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9145C5" w:rsidRPr="00DD2982">
        <w:rPr>
          <w:rFonts w:ascii="Arial" w:hAnsi="Arial" w:cs="Arial"/>
          <w:b/>
          <w:color w:val="000000"/>
          <w:sz w:val="18"/>
          <w:u w:val="single" w:color="000000"/>
        </w:rPr>
        <w:t>1113</w:t>
      </w:r>
      <w:r w:rsidRPr="00DD2982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D29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reparos na Rua dos </w:t>
      </w:r>
      <w:proofErr w:type="spellStart"/>
      <w:r w:rsidR="009145C5" w:rsidRPr="00DD2982">
        <w:rPr>
          <w:rFonts w:ascii="Arial" w:hAnsi="Arial" w:cs="Arial"/>
          <w:color w:val="000000"/>
          <w:sz w:val="18"/>
          <w:u w:color="000000"/>
        </w:rPr>
        <w:t>Amarilis</w:t>
      </w:r>
      <w:proofErr w:type="spellEnd"/>
      <w:r w:rsidR="009145C5" w:rsidRPr="00DD2982">
        <w:rPr>
          <w:rFonts w:ascii="Arial" w:hAnsi="Arial" w:cs="Arial"/>
          <w:color w:val="000000"/>
          <w:sz w:val="18"/>
          <w:u w:color="000000"/>
        </w:rPr>
        <w:t xml:space="preserve">, em frente </w:t>
      </w:r>
      <w:r w:rsidR="009145C5" w:rsidRPr="00DD2982">
        <w:rPr>
          <w:rFonts w:ascii="Arial" w:hAnsi="Arial" w:cs="Arial"/>
          <w:color w:val="000000"/>
          <w:sz w:val="18"/>
          <w:u w:color="000000"/>
        </w:rPr>
        <w:t>ao numero 427, no Jardim Paraíso</w:t>
      </w:r>
      <w:r w:rsidRPr="00DD2982">
        <w:rPr>
          <w:rFonts w:ascii="Arial" w:hAnsi="Arial" w:cs="Arial"/>
          <w:color w:val="000000"/>
          <w:sz w:val="18"/>
          <w:u w:color="000000"/>
        </w:rPr>
        <w:t>.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D2982">
        <w:rPr>
          <w:rFonts w:ascii="Arial" w:hAnsi="Arial" w:cs="Arial"/>
          <w:b/>
          <w:color w:val="000000"/>
          <w:sz w:val="18"/>
          <w:u w:color="000000"/>
        </w:rPr>
        <w:t xml:space="preserve">Paulo Roberto </w:t>
      </w:r>
      <w:proofErr w:type="spellStart"/>
      <w:r w:rsidRPr="00DD2982">
        <w:rPr>
          <w:rFonts w:ascii="Arial" w:hAnsi="Arial" w:cs="Arial"/>
          <w:b/>
          <w:color w:val="000000"/>
          <w:sz w:val="18"/>
          <w:u w:color="000000"/>
        </w:rPr>
        <w:t>Montero</w:t>
      </w:r>
      <w:proofErr w:type="spellEnd"/>
      <w:r w:rsidR="009145C5" w:rsidRPr="00DD2982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3C4219" w:rsidRPr="00DD2982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C5" w:rsidRDefault="009145C5" w:rsidP="00C7346D">
      <w:r>
        <w:separator/>
      </w:r>
    </w:p>
  </w:endnote>
  <w:endnote w:type="continuationSeparator" w:id="0">
    <w:p w:rsidR="009145C5" w:rsidRDefault="009145C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C5" w:rsidRDefault="009145C5" w:rsidP="00C7346D">
      <w:r>
        <w:separator/>
      </w:r>
    </w:p>
  </w:footnote>
  <w:footnote w:type="continuationSeparator" w:id="0">
    <w:p w:rsidR="009145C5" w:rsidRDefault="009145C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D2982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D2982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421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145C5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DD2982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3247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26</cp:revision>
  <cp:lastPrinted>2016-04-19T18:37:00Z</cp:lastPrinted>
  <dcterms:created xsi:type="dcterms:W3CDTF">2014-08-05T16:57:00Z</dcterms:created>
  <dcterms:modified xsi:type="dcterms:W3CDTF">2016-04-19T18:37:00Z</dcterms:modified>
</cp:coreProperties>
</file>