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149F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30 de abril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149F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00E5F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149F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00E5F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00E5F">
        <w:rPr>
          <w:rFonts w:ascii="Times New Roman" w:hAnsi="Times New Roman"/>
          <w:snapToGrid w:val="0"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149F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149F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6149F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149F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243/2025 - </w:t>
      </w:r>
      <w:r w:rsidRPr="00322C9F">
        <w:rPr>
          <w:rFonts w:ascii="Times New Roman" w:hAnsi="Times New Roman"/>
          <w:b/>
          <w:szCs w:val="24"/>
        </w:rPr>
        <w:t>Proc. leg. nº 2470/2025</w:t>
      </w:r>
    </w:p>
    <w:p w:rsidR="00322C9F" w:rsidRPr="00BB1EEA" w:rsidRDefault="006149F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VEIGA, KIKO BELONI</w:t>
      </w:r>
    </w:p>
    <w:p w:rsidR="00330085" w:rsidRDefault="006149F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Prefeito </w:t>
      </w:r>
      <w:r>
        <w:rPr>
          <w:rFonts w:ascii="Times New Roman" w:hAnsi="Times New Roman"/>
          <w:bCs/>
          <w:i/>
          <w:szCs w:val="24"/>
        </w:rPr>
        <w:t>Municipal e ao Presidente do Daev, para que promovam a implantação de esgoto junto à Rua Elizabeth Gebauer Pimentel Zampelli, no Bairro Dois Córregos, e, bem assim, estudos visando à proteção da nascente ali existente.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343CF" w:rsidRDefault="002343CF" w:rsidP="002343C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2343CF" w:rsidRDefault="002343CF" w:rsidP="002343C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FRANKLIN DUARTE DE LIMA</w:t>
      </w:r>
    </w:p>
    <w:p w:rsidR="002343CF" w:rsidRDefault="002343CF" w:rsidP="002343C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p w:rsidR="002343CF" w:rsidRDefault="002343CF" w:rsidP="002343C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2343CF" w:rsidP="002343C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9FF" w:rsidRDefault="006149FF">
      <w:r>
        <w:separator/>
      </w:r>
    </w:p>
  </w:endnote>
  <w:endnote w:type="continuationSeparator" w:id="0">
    <w:p w:rsidR="006149FF" w:rsidRDefault="0061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149F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149F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9FF" w:rsidRDefault="006149FF">
      <w:r>
        <w:separator/>
      </w:r>
    </w:p>
  </w:footnote>
  <w:footnote w:type="continuationSeparator" w:id="0">
    <w:p w:rsidR="006149FF" w:rsidRDefault="00614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149F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37032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149F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149F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149F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905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149F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0995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343CF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149FF"/>
    <w:rsid w:val="00641FA8"/>
    <w:rsid w:val="006610EE"/>
    <w:rsid w:val="006650D5"/>
    <w:rsid w:val="006816B4"/>
    <w:rsid w:val="00693403"/>
    <w:rsid w:val="006E514D"/>
    <w:rsid w:val="00700E5F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4177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4177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74177F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DBC8F-6032-4EF9-967E-FFED30588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2025-04-30T17:21:00Z</dcterms:modified>
</cp:coreProperties>
</file>