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41F81">
      <w:pPr>
        <w:rPr>
          <w:b/>
        </w:rPr>
      </w:pPr>
    </w:p>
    <w:p w:rsidR="00241F81">
      <w:pPr>
        <w:tabs>
          <w:tab w:val="left" w:pos="2127"/>
        </w:tabs>
        <w:ind w:left="4253"/>
        <w:jc w:val="both"/>
      </w:pPr>
      <w:r>
        <w:rPr>
          <w:b/>
          <w:sz w:val="20"/>
        </w:rPr>
        <w:t xml:space="preserve">EMENTA: Encaminhar ofício ao Corpo de Bombeiros de Valinhos, solicitando informações sobre </w:t>
      </w:r>
      <w:r w:rsidR="0050202C">
        <w:rPr>
          <w:b/>
          <w:sz w:val="20"/>
        </w:rPr>
        <w:t xml:space="preserve">o </w:t>
      </w:r>
      <w:r>
        <w:rPr>
          <w:b/>
          <w:sz w:val="20"/>
        </w:rPr>
        <w:t xml:space="preserve">Auto de Vistoria do complexo do antigo ADC Rigesa. </w:t>
      </w:r>
    </w:p>
    <w:p w:rsidR="00241F81">
      <w:pPr>
        <w:jc w:val="both"/>
      </w:pPr>
    </w:p>
    <w:p w:rsidR="00241F81">
      <w:pPr>
        <w:jc w:val="both"/>
      </w:pPr>
      <w:r>
        <w:t>Senhor Presidente,</w:t>
      </w:r>
    </w:p>
    <w:p w:rsidR="00241F81">
      <w:pPr>
        <w:jc w:val="both"/>
      </w:pPr>
      <w:r>
        <w:t>Senhores Vereadores:</w:t>
      </w:r>
    </w:p>
    <w:p w:rsidR="00241F81">
      <w:pPr>
        <w:tabs>
          <w:tab w:val="left" w:pos="1134"/>
          <w:tab w:val="left" w:pos="2127"/>
          <w:tab w:val="left" w:pos="2410"/>
        </w:tabs>
        <w:spacing w:line="360" w:lineRule="auto"/>
        <w:jc w:val="both"/>
      </w:pPr>
    </w:p>
    <w:p w:rsidR="00241F81">
      <w:pPr>
        <w:tabs>
          <w:tab w:val="left" w:pos="1134"/>
          <w:tab w:val="left" w:pos="2127"/>
          <w:tab w:val="left" w:pos="2410"/>
        </w:tabs>
        <w:spacing w:line="360" w:lineRule="auto"/>
        <w:ind w:firstLine="709"/>
        <w:jc w:val="both"/>
      </w:pPr>
      <w:r>
        <w:t xml:space="preserve">O vereador </w:t>
      </w:r>
      <w:r>
        <w:rPr>
          <w:b/>
        </w:rPr>
        <w:t>FRANKLIN</w:t>
      </w:r>
      <w:r>
        <w:t>, no uso de suas atribuições legais, requer nos termos regimentais, após aprovação em Plenário, que seja encaminhado a</w:t>
      </w:r>
      <w:r w:rsidR="0050202C">
        <w:t>o Corpo de Bombeiros de Valinhos</w:t>
      </w:r>
      <w:r>
        <w:t xml:space="preserve">, os seguintes pedidos de informações: </w:t>
      </w:r>
    </w:p>
    <w:p w:rsidR="00241F81">
      <w:pPr>
        <w:spacing w:line="360" w:lineRule="auto"/>
        <w:jc w:val="both"/>
      </w:pPr>
    </w:p>
    <w:p w:rsidR="00241F8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1</w:t>
      </w:r>
      <w:r>
        <w:rPr>
          <w:rFonts w:eastAsia="Arial"/>
          <w:color w:val="000000"/>
          <w:szCs w:val="24"/>
        </w:rPr>
        <w:t>) Informar se o Auto de Vistoria do Corpo de Bombeiros - AVCB, do complexo</w:t>
      </w:r>
      <w:r>
        <w:rPr>
          <w:rFonts w:eastAsia="Arial"/>
          <w:color w:val="000000"/>
          <w:szCs w:val="24"/>
        </w:rPr>
        <w:t xml:space="preserve"> esportivo do antigo ADC Rigesa, encontra-se devidamente regularizado?</w:t>
      </w:r>
    </w:p>
    <w:p w:rsidR="00241F8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  <w:rPr>
          <w:rFonts w:eastAsia="Arial"/>
          <w:color w:val="000000"/>
          <w:szCs w:val="24"/>
        </w:rPr>
      </w:pPr>
    </w:p>
    <w:p w:rsidR="00241F8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2</w:t>
      </w:r>
      <w:r>
        <w:rPr>
          <w:rFonts w:eastAsia="Arial"/>
          <w:color w:val="000000"/>
          <w:szCs w:val="24"/>
        </w:rPr>
        <w:t>) Se sim, quando foi realizada a última vistoria? Enviar cópia do referido laudo.</w:t>
      </w:r>
    </w:p>
    <w:p w:rsidR="00241F8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firstLine="709"/>
        <w:jc w:val="both"/>
        <w:rPr>
          <w:rFonts w:eastAsia="Arial"/>
          <w:color w:val="000000"/>
          <w:szCs w:val="24"/>
        </w:rPr>
      </w:pPr>
    </w:p>
    <w:p w:rsidR="00241F81">
      <w:pPr>
        <w:tabs>
          <w:tab w:val="left" w:pos="993"/>
        </w:tabs>
        <w:spacing w:line="360" w:lineRule="auto"/>
        <w:jc w:val="both"/>
      </w:pPr>
    </w:p>
    <w:p w:rsidR="00241F81">
      <w:pPr>
        <w:jc w:val="both"/>
        <w:rPr>
          <w:b/>
        </w:rPr>
      </w:pPr>
      <w:r>
        <w:rPr>
          <w:b/>
        </w:rPr>
        <w:t xml:space="preserve">Justificativa: </w:t>
      </w:r>
    </w:p>
    <w:p w:rsidR="00241F81">
      <w:pPr>
        <w:jc w:val="both"/>
        <w:rPr>
          <w:b/>
        </w:rPr>
      </w:pPr>
    </w:p>
    <w:p w:rsidR="00241F8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Este requerimento visa cumprir a função fiscalizatória deste vereador, atribuída pela Constituição Federal e Lei Orgânica do Município, e esclarecer</w:t>
      </w:r>
      <w:r>
        <w:rPr>
          <w:rFonts w:eastAsia="Arial"/>
          <w:color w:val="000000"/>
          <w:szCs w:val="24"/>
        </w:rPr>
        <w:t xml:space="preserve">  </w:t>
      </w:r>
      <w:r>
        <w:rPr>
          <w:rFonts w:eastAsia="Arial"/>
          <w:color w:val="000000"/>
          <w:szCs w:val="24"/>
        </w:rPr>
        <w:t>questionamentos de munícipes.</w:t>
      </w:r>
    </w:p>
    <w:p w:rsidR="00241F8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360" w:lineRule="auto"/>
        <w:ind w:firstLine="709"/>
        <w:jc w:val="both"/>
        <w:rPr>
          <w:rFonts w:eastAsia="Arial"/>
          <w:color w:val="000000"/>
          <w:szCs w:val="24"/>
        </w:rPr>
      </w:pPr>
    </w:p>
    <w:p w:rsidR="00241F81">
      <w:pPr>
        <w:jc w:val="center"/>
      </w:pPr>
      <w:r>
        <w:t>Valinhos, 10 de abril de 2023.</w:t>
      </w:r>
    </w:p>
    <w:p w:rsidR="00241F81">
      <w:pPr>
        <w:jc w:val="center"/>
      </w:pPr>
    </w:p>
    <w:p w:rsidR="00241F81"/>
    <w:p w:rsidR="00241F81">
      <w:pPr>
        <w:jc w:val="center"/>
        <w:rPr>
          <w:b/>
        </w:rPr>
      </w:pPr>
      <w:r>
        <w:rPr>
          <w:b/>
        </w:rPr>
        <w:t>Franklin Duarte de Lima</w:t>
      </w:r>
    </w:p>
    <w:p w:rsidR="00241F81">
      <w:pPr>
        <w:jc w:val="center"/>
        <w:rPr>
          <w:b/>
        </w:rPr>
      </w:pPr>
      <w:r>
        <w:rPr>
          <w:b/>
        </w:rPr>
        <w:t>Vereador</w:t>
      </w:r>
    </w:p>
    <w:p w:rsidR="00241F81">
      <w:pPr>
        <w:ind w:firstLine="709"/>
        <w:jc w:val="center"/>
        <w:rPr>
          <w:b/>
        </w:rPr>
      </w:pPr>
    </w:p>
    <w:sectPr w:rsidSect="00241F81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977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8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8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50202C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50202C"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8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849857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2635/2023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7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341184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6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353568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5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853064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2635/2023</w:t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504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2023</w:t>
    </w:r>
  </w:p>
  <w:p w:rsidR="00241F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41F81"/>
    <w:rsid w:val="00241F81"/>
    <w:rsid w:val="0050202C"/>
    <w:rsid w:val="007B02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060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60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60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604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60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60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41F81"/>
  </w:style>
  <w:style w:type="table" w:customStyle="1" w:styleId="TableNormal0">
    <w:name w:val="Table Normal_0"/>
    <w:rsid w:val="00241F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604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7F4BDA"/>
  </w:style>
  <w:style w:type="table" w:customStyle="1" w:styleId="TableNormal1">
    <w:name w:val="Table Normal_1"/>
    <w:rsid w:val="007F4B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060464"/>
  </w:style>
  <w:style w:type="table" w:customStyle="1" w:styleId="TableNormal2">
    <w:name w:val="Table Normal_2"/>
    <w:rsid w:val="00060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241F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ZWNfopXsezT4iigdXZWAXY6/xA==">AMUW2mWUo14DvgCEgw+ArjxRTzkREczgY13pD3i2yVViQCpm64AwaqGx/zogx5kAFb811x4oMcQkl62/5N6EzlK1K5mFh7h2GdgvNWu5IIFgHMRGMG2zl98=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2023-04-11T18:47:23Z</cp:lastPrinted>
  <dcterms:created xsi:type="dcterms:W3CDTF">2023-04-10T12:42:00Z</dcterms:created>
  <dcterms:modified xsi:type="dcterms:W3CDTF">2023-04-11T18:44:00Z</dcterms:modified>
</cp:coreProperties>
</file>