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490" w:rsidRPr="003E6490" w:rsidRDefault="003E6490" w:rsidP="003E6490">
      <w:pPr>
        <w:pStyle w:val="Ttulo1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before="0" w:after="0" w:line="360" w:lineRule="auto"/>
        <w:ind w:left="2693" w:hanging="2693"/>
        <w:jc w:val="both"/>
        <w:rPr>
          <w:rFonts w:ascii="Arial" w:hAnsi="Arial"/>
          <w:b/>
          <w:bCs/>
          <w:color w:val="000000"/>
          <w:sz w:val="24"/>
          <w:szCs w:val="24"/>
        </w:rPr>
      </w:pPr>
      <w:r w:rsidRPr="003E6490">
        <w:rPr>
          <w:rFonts w:ascii="Arial" w:hAnsi="Arial"/>
          <w:b/>
          <w:bCs/>
          <w:color w:val="000000"/>
          <w:sz w:val="24"/>
          <w:szCs w:val="24"/>
        </w:rPr>
        <w:tab/>
      </w:r>
      <w:r w:rsidRPr="003E6490">
        <w:rPr>
          <w:rFonts w:ascii="Arial" w:hAnsi="Arial"/>
          <w:b/>
          <w:bCs/>
          <w:color w:val="000000"/>
          <w:sz w:val="24"/>
          <w:szCs w:val="24"/>
        </w:rPr>
        <w:tab/>
      </w:r>
      <w:r w:rsidRPr="003E6490">
        <w:rPr>
          <w:rFonts w:ascii="Arial" w:hAnsi="Arial"/>
          <w:b/>
          <w:bCs/>
          <w:color w:val="000000"/>
          <w:sz w:val="24"/>
          <w:szCs w:val="24"/>
          <w:u w:val="single"/>
        </w:rPr>
        <w:t>LEI N.º</w:t>
      </w:r>
    </w:p>
    <w:p w:rsidR="003E6490" w:rsidRPr="003E6490" w:rsidRDefault="003E6490" w:rsidP="00EC04F8">
      <w:pPr>
        <w:pStyle w:val="Ttulo1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before="0" w:after="0"/>
        <w:ind w:left="2693" w:hanging="2693"/>
        <w:jc w:val="both"/>
        <w:rPr>
          <w:rFonts w:ascii="Arial" w:hAnsi="Arial"/>
          <w:b/>
          <w:bCs/>
          <w:color w:val="000000"/>
          <w:sz w:val="24"/>
          <w:szCs w:val="24"/>
        </w:rPr>
      </w:pPr>
    </w:p>
    <w:p w:rsidR="003E6490" w:rsidRPr="003E6490" w:rsidRDefault="003E6490" w:rsidP="003E6490">
      <w:pPr>
        <w:pStyle w:val="Ttulo1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before="0" w:after="0" w:line="360" w:lineRule="auto"/>
        <w:ind w:left="2693" w:hanging="2693"/>
        <w:jc w:val="both"/>
        <w:rPr>
          <w:rFonts w:ascii="Arial" w:hAnsi="Arial"/>
          <w:b/>
          <w:color w:val="000000"/>
          <w:sz w:val="24"/>
          <w:szCs w:val="24"/>
        </w:rPr>
      </w:pPr>
      <w:r w:rsidRPr="003E6490">
        <w:rPr>
          <w:rFonts w:ascii="Arial" w:hAnsi="Arial"/>
          <w:b/>
          <w:bCs/>
          <w:color w:val="000000"/>
          <w:sz w:val="24"/>
          <w:szCs w:val="24"/>
        </w:rPr>
        <w:tab/>
      </w:r>
      <w:r w:rsidRPr="003E6490">
        <w:rPr>
          <w:rFonts w:ascii="Arial" w:hAnsi="Arial"/>
          <w:b/>
          <w:bCs/>
          <w:color w:val="000000"/>
          <w:sz w:val="24"/>
          <w:szCs w:val="24"/>
        </w:rPr>
        <w:tab/>
        <w:t xml:space="preserve">Institui o Programa de Vacinação Domiciliar </w:t>
      </w:r>
      <w:proofErr w:type="gramStart"/>
      <w:r w:rsidRPr="003E6490">
        <w:rPr>
          <w:rFonts w:ascii="Arial" w:hAnsi="Arial"/>
          <w:b/>
          <w:bCs/>
          <w:color w:val="000000"/>
          <w:sz w:val="24"/>
          <w:szCs w:val="24"/>
        </w:rPr>
        <w:t>a idosos</w:t>
      </w:r>
      <w:proofErr w:type="gramEnd"/>
      <w:r w:rsidRPr="003E6490">
        <w:rPr>
          <w:rFonts w:ascii="Arial" w:hAnsi="Arial"/>
          <w:b/>
          <w:bCs/>
          <w:color w:val="000000"/>
          <w:sz w:val="24"/>
          <w:szCs w:val="24"/>
        </w:rPr>
        <w:t xml:space="preserve"> com loco</w:t>
      </w:r>
      <w:r w:rsidR="00563631">
        <w:rPr>
          <w:rFonts w:ascii="Arial" w:hAnsi="Arial"/>
          <w:b/>
          <w:bCs/>
          <w:color w:val="000000"/>
          <w:sz w:val="24"/>
          <w:szCs w:val="24"/>
        </w:rPr>
        <w:t>moção restrita ao domicílio, e a</w:t>
      </w:r>
      <w:bookmarkStart w:id="0" w:name="_GoBack"/>
      <w:bookmarkEnd w:id="0"/>
      <w:r w:rsidRPr="003E6490">
        <w:rPr>
          <w:rFonts w:ascii="Arial" w:hAnsi="Arial"/>
          <w:b/>
          <w:bCs/>
          <w:color w:val="000000"/>
          <w:sz w:val="24"/>
          <w:szCs w:val="24"/>
        </w:rPr>
        <w:t xml:space="preserve"> pessoas portadoras de deficiência com mobilidade reduzida, no </w:t>
      </w:r>
      <w:r>
        <w:rPr>
          <w:rFonts w:ascii="Arial" w:hAnsi="Arial"/>
          <w:b/>
          <w:bCs/>
          <w:color w:val="000000"/>
          <w:sz w:val="24"/>
          <w:szCs w:val="24"/>
        </w:rPr>
        <w:t>âmbito do município de Valinhos</w:t>
      </w:r>
      <w:r w:rsidRPr="003E6490">
        <w:rPr>
          <w:rFonts w:ascii="Arial" w:hAnsi="Arial"/>
          <w:b/>
          <w:bCs/>
          <w:color w:val="000000"/>
          <w:sz w:val="24"/>
          <w:szCs w:val="24"/>
        </w:rPr>
        <w:t>.</w:t>
      </w:r>
    </w:p>
    <w:p w:rsidR="003E6490" w:rsidRDefault="003E6490" w:rsidP="003E6490">
      <w:pPr>
        <w:pStyle w:val="Ttulo1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before="0" w:after="0" w:line="360" w:lineRule="auto"/>
        <w:jc w:val="both"/>
        <w:rPr>
          <w:rFonts w:ascii="Arial" w:hAnsi="Arial"/>
          <w:color w:val="000000"/>
          <w:sz w:val="24"/>
          <w:szCs w:val="24"/>
        </w:rPr>
      </w:pPr>
    </w:p>
    <w:p w:rsidR="00EC04F8" w:rsidRDefault="00EC04F8" w:rsidP="003E6490">
      <w:pPr>
        <w:pStyle w:val="Ttulo1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before="0" w:after="0" w:line="360" w:lineRule="auto"/>
        <w:jc w:val="both"/>
        <w:rPr>
          <w:rFonts w:ascii="Arial" w:hAnsi="Arial"/>
          <w:color w:val="000000"/>
          <w:sz w:val="24"/>
          <w:szCs w:val="24"/>
        </w:rPr>
      </w:pPr>
    </w:p>
    <w:p w:rsidR="00EC04F8" w:rsidRDefault="00EC04F8" w:rsidP="003E6490">
      <w:pPr>
        <w:pStyle w:val="Ttulo1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before="0" w:after="0" w:line="360" w:lineRule="auto"/>
        <w:jc w:val="both"/>
        <w:rPr>
          <w:rFonts w:ascii="Arial" w:hAnsi="Arial"/>
          <w:color w:val="000000"/>
          <w:sz w:val="24"/>
          <w:szCs w:val="24"/>
        </w:rPr>
      </w:pPr>
    </w:p>
    <w:p w:rsidR="00EC04F8" w:rsidRPr="003E6490" w:rsidRDefault="00EC04F8" w:rsidP="003E6490">
      <w:pPr>
        <w:pStyle w:val="Ttulo1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before="0" w:after="0" w:line="360" w:lineRule="auto"/>
        <w:jc w:val="both"/>
        <w:rPr>
          <w:rFonts w:ascii="Arial" w:hAnsi="Arial"/>
          <w:color w:val="000000"/>
          <w:sz w:val="24"/>
          <w:szCs w:val="24"/>
        </w:rPr>
      </w:pPr>
    </w:p>
    <w:p w:rsidR="003E6490" w:rsidRPr="003E6490" w:rsidRDefault="003E6490" w:rsidP="003E6490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line="360" w:lineRule="auto"/>
        <w:jc w:val="both"/>
        <w:rPr>
          <w:rFonts w:ascii="Arial" w:hAnsi="Arial"/>
          <w:bCs/>
          <w:color w:val="000000"/>
        </w:rPr>
      </w:pPr>
      <w:r w:rsidRPr="003E6490">
        <w:rPr>
          <w:rFonts w:ascii="Arial" w:hAnsi="Arial"/>
          <w:b/>
          <w:bCs/>
          <w:color w:val="000000"/>
        </w:rPr>
        <w:tab/>
      </w:r>
      <w:r w:rsidRPr="003E6490">
        <w:rPr>
          <w:rFonts w:ascii="Arial" w:hAnsi="Arial"/>
          <w:b/>
          <w:bCs/>
          <w:color w:val="000000"/>
        </w:rPr>
        <w:tab/>
        <w:t>ORESTES PREVITALE JUNIOR</w:t>
      </w:r>
      <w:r w:rsidRPr="003E6490">
        <w:rPr>
          <w:rFonts w:ascii="Arial" w:hAnsi="Arial"/>
          <w:bCs/>
          <w:color w:val="000000"/>
        </w:rPr>
        <w:t>, Prefeito do Município de Valinhos, no uso das atribuições que lhe são conferidas pelo artigo 80, inciso III, da Lei Orgânica do Município,</w:t>
      </w:r>
    </w:p>
    <w:p w:rsidR="003E6490" w:rsidRPr="003E6490" w:rsidRDefault="003E6490" w:rsidP="003E6490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line="360" w:lineRule="auto"/>
        <w:jc w:val="both"/>
        <w:rPr>
          <w:rFonts w:ascii="Arial" w:hAnsi="Arial"/>
          <w:color w:val="000000"/>
        </w:rPr>
      </w:pPr>
    </w:p>
    <w:p w:rsidR="003E6490" w:rsidRPr="003E6490" w:rsidRDefault="003E6490" w:rsidP="003E6490">
      <w:pPr>
        <w:pStyle w:val="Corpodetexto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/>
          <w:color w:val="000000"/>
        </w:rPr>
      </w:pPr>
      <w:r w:rsidRPr="003E6490">
        <w:rPr>
          <w:rFonts w:ascii="Arial" w:hAnsi="Arial"/>
          <w:color w:val="000000"/>
        </w:rPr>
        <w:tab/>
      </w:r>
      <w:r w:rsidRPr="003E6490">
        <w:rPr>
          <w:rFonts w:ascii="Arial" w:hAnsi="Arial"/>
          <w:color w:val="000000"/>
        </w:rPr>
        <w:tab/>
      </w:r>
      <w:r w:rsidRPr="003E6490">
        <w:rPr>
          <w:rFonts w:ascii="Arial" w:hAnsi="Arial"/>
          <w:b/>
          <w:color w:val="000000"/>
        </w:rPr>
        <w:t xml:space="preserve">FAZ SABER </w:t>
      </w:r>
      <w:r w:rsidRPr="003E6490">
        <w:rPr>
          <w:rFonts w:ascii="Arial" w:hAnsi="Arial"/>
          <w:color w:val="000000"/>
        </w:rPr>
        <w:t>que a Câmara Municipal aprovou e ele sanciona e promulga a seguinte Lei:</w:t>
      </w:r>
    </w:p>
    <w:p w:rsidR="003E6490" w:rsidRPr="003E6490" w:rsidRDefault="003E6490" w:rsidP="003E6490">
      <w:pPr>
        <w:pStyle w:val="Corpodetexto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/>
          <w:color w:val="000000"/>
        </w:rPr>
      </w:pPr>
    </w:p>
    <w:p w:rsidR="003E6490" w:rsidRPr="003E6490" w:rsidRDefault="003E6490" w:rsidP="003E6490">
      <w:pPr>
        <w:pStyle w:val="Corpodetexto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/>
          <w:color w:val="000000"/>
        </w:rPr>
      </w:pPr>
      <w:r w:rsidRPr="00EC04F8">
        <w:rPr>
          <w:rFonts w:ascii="Arial" w:hAnsi="Arial"/>
          <w:b/>
          <w:color w:val="000000"/>
        </w:rPr>
        <w:tab/>
      </w:r>
      <w:r w:rsidRPr="00EC04F8">
        <w:rPr>
          <w:rFonts w:ascii="Arial" w:hAnsi="Arial"/>
          <w:b/>
          <w:color w:val="000000"/>
        </w:rPr>
        <w:tab/>
      </w:r>
      <w:r w:rsidR="00D44FF0" w:rsidRPr="00EC04F8">
        <w:rPr>
          <w:rFonts w:ascii="Arial" w:hAnsi="Arial"/>
          <w:b/>
          <w:color w:val="000000"/>
          <w:highlight w:val="white"/>
        </w:rPr>
        <w:t>Art. 1º</w:t>
      </w:r>
      <w:r w:rsidR="00D44FF0" w:rsidRPr="003E6490">
        <w:rPr>
          <w:rFonts w:ascii="Arial" w:hAnsi="Arial"/>
          <w:color w:val="000000"/>
          <w:highlight w:val="white"/>
        </w:rPr>
        <w:t xml:space="preserve"> Fica instituído o Programa de Vacinação Domiciliar </w:t>
      </w:r>
      <w:proofErr w:type="gramStart"/>
      <w:r w:rsidR="00D44FF0" w:rsidRPr="003E6490">
        <w:rPr>
          <w:rFonts w:ascii="Arial" w:hAnsi="Arial"/>
          <w:color w:val="000000"/>
          <w:highlight w:val="white"/>
        </w:rPr>
        <w:t>a idosos</w:t>
      </w:r>
      <w:proofErr w:type="gramEnd"/>
      <w:r w:rsidR="00D44FF0" w:rsidRPr="003E6490">
        <w:rPr>
          <w:rFonts w:ascii="Arial" w:hAnsi="Arial"/>
          <w:color w:val="000000"/>
          <w:highlight w:val="white"/>
        </w:rPr>
        <w:t xml:space="preserve"> com locomoção restrita ao domicílio, e </w:t>
      </w:r>
      <w:r w:rsidR="00D44FF0" w:rsidRPr="003E6490">
        <w:rPr>
          <w:rFonts w:ascii="Arial" w:hAnsi="Arial"/>
          <w:bCs/>
          <w:color w:val="000000"/>
          <w:highlight w:val="white"/>
        </w:rPr>
        <w:t>a pessoas portadoras de deficiência com mobilidade reduzida.</w:t>
      </w:r>
    </w:p>
    <w:p w:rsidR="003E6490" w:rsidRPr="003E6490" w:rsidRDefault="003E6490" w:rsidP="003E6490">
      <w:pPr>
        <w:pStyle w:val="Corpodetexto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/>
          <w:color w:val="000000"/>
        </w:rPr>
      </w:pPr>
      <w:r w:rsidRPr="003E6490">
        <w:rPr>
          <w:rFonts w:ascii="Arial" w:hAnsi="Arial"/>
          <w:bCs/>
          <w:color w:val="000000"/>
          <w:highlight w:val="white"/>
        </w:rPr>
        <w:tab/>
      </w:r>
      <w:r w:rsidRPr="003E6490">
        <w:rPr>
          <w:rFonts w:ascii="Arial" w:hAnsi="Arial"/>
          <w:bCs/>
          <w:color w:val="000000"/>
          <w:highlight w:val="white"/>
        </w:rPr>
        <w:tab/>
      </w:r>
      <w:r w:rsidR="00D44FF0" w:rsidRPr="003E6490">
        <w:rPr>
          <w:rFonts w:ascii="Arial" w:hAnsi="Arial"/>
          <w:bCs/>
          <w:color w:val="000000"/>
          <w:highlight w:val="white"/>
        </w:rPr>
        <w:t>§1º As vacinas a serem aplicadas dentro do programa são aquelas prescritas em consulta médica, além daquelas constantes do protocolo médico como vacina contra a pneumonia (pneumococo), difteria e tétano (dupla adulto), gripe (influenza), febre amarela, outras vacinas obrigatórias por força de lei, e doses de reforço.</w:t>
      </w:r>
    </w:p>
    <w:p w:rsidR="003E6490" w:rsidRPr="003E6490" w:rsidRDefault="003E6490" w:rsidP="003E6490">
      <w:pPr>
        <w:pStyle w:val="Corpodetexto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/>
          <w:color w:val="000000"/>
        </w:rPr>
      </w:pPr>
      <w:r w:rsidRPr="003E6490">
        <w:rPr>
          <w:rFonts w:ascii="Arial" w:hAnsi="Arial"/>
          <w:color w:val="000000"/>
          <w:highlight w:val="white"/>
        </w:rPr>
        <w:tab/>
      </w:r>
      <w:r w:rsidRPr="003E6490">
        <w:rPr>
          <w:rFonts w:ascii="Arial" w:hAnsi="Arial"/>
          <w:color w:val="000000"/>
          <w:highlight w:val="white"/>
        </w:rPr>
        <w:tab/>
      </w:r>
      <w:r w:rsidR="00D44FF0" w:rsidRPr="003E6490">
        <w:rPr>
          <w:rFonts w:ascii="Arial" w:hAnsi="Arial"/>
          <w:color w:val="000000"/>
          <w:highlight w:val="white"/>
        </w:rPr>
        <w:t xml:space="preserve">§2º Considera-se idoso com locomoção restrita ao domicílio, para os efeitos desta </w:t>
      </w:r>
      <w:r w:rsidR="00EC04F8" w:rsidRPr="003E6490">
        <w:rPr>
          <w:rFonts w:ascii="Arial" w:hAnsi="Arial"/>
          <w:color w:val="000000"/>
          <w:highlight w:val="white"/>
        </w:rPr>
        <w:t>Lei</w:t>
      </w:r>
      <w:r w:rsidR="00D44FF0" w:rsidRPr="003E6490">
        <w:rPr>
          <w:rFonts w:ascii="Arial" w:hAnsi="Arial"/>
          <w:color w:val="000000"/>
          <w:highlight w:val="white"/>
        </w:rPr>
        <w:t>, a pessoa com mais de 60 (sessenta) anos de idade e incapaz de sair de casa sozinha, ou que se locomova sem auxílio apenas na vizinhança de sua residência.</w:t>
      </w:r>
    </w:p>
    <w:p w:rsidR="003E6490" w:rsidRDefault="003E6490" w:rsidP="003E6490">
      <w:pPr>
        <w:pStyle w:val="Corpodetexto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/>
          <w:color w:val="000000"/>
        </w:rPr>
      </w:pPr>
      <w:r w:rsidRPr="003E6490">
        <w:rPr>
          <w:rFonts w:ascii="Arial" w:hAnsi="Arial"/>
          <w:color w:val="000000"/>
          <w:highlight w:val="white"/>
        </w:rPr>
        <w:lastRenderedPageBreak/>
        <w:tab/>
      </w:r>
      <w:r w:rsidRPr="003E6490">
        <w:rPr>
          <w:rFonts w:ascii="Arial" w:hAnsi="Arial"/>
          <w:color w:val="000000"/>
          <w:highlight w:val="white"/>
        </w:rPr>
        <w:tab/>
      </w:r>
      <w:r w:rsidR="00D44FF0" w:rsidRPr="003E6490">
        <w:rPr>
          <w:rFonts w:ascii="Arial" w:hAnsi="Arial"/>
          <w:color w:val="000000"/>
          <w:highlight w:val="white"/>
        </w:rPr>
        <w:t>§3º A solicitação de vacinação domiciliar deverá ser feita pelo próprio idoso, por familiares, ou por terceiros que sejam seus responsáveis.</w:t>
      </w:r>
    </w:p>
    <w:p w:rsidR="00EC04F8" w:rsidRPr="003E6490" w:rsidRDefault="00EC04F8" w:rsidP="003E6490">
      <w:pPr>
        <w:pStyle w:val="Corpodetexto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/>
          <w:color w:val="000000"/>
        </w:rPr>
      </w:pPr>
    </w:p>
    <w:p w:rsidR="003E6490" w:rsidRPr="003E6490" w:rsidRDefault="003E6490" w:rsidP="003E6490">
      <w:pPr>
        <w:pStyle w:val="Corpodetexto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/>
          <w:color w:val="000000"/>
        </w:rPr>
      </w:pPr>
      <w:r w:rsidRPr="00EC04F8">
        <w:rPr>
          <w:rFonts w:ascii="Arial" w:hAnsi="Arial"/>
          <w:b/>
          <w:color w:val="000000"/>
        </w:rPr>
        <w:tab/>
      </w:r>
      <w:r w:rsidRPr="00EC04F8">
        <w:rPr>
          <w:rFonts w:ascii="Arial" w:hAnsi="Arial"/>
          <w:b/>
          <w:color w:val="000000"/>
        </w:rPr>
        <w:tab/>
      </w:r>
      <w:r w:rsidR="00D44FF0" w:rsidRPr="00EC04F8">
        <w:rPr>
          <w:rFonts w:ascii="Arial" w:hAnsi="Arial"/>
          <w:b/>
          <w:color w:val="000000"/>
          <w:highlight w:val="white"/>
        </w:rPr>
        <w:t>Art. 2º</w:t>
      </w:r>
      <w:r w:rsidR="00D44FF0" w:rsidRPr="003E6490">
        <w:rPr>
          <w:rFonts w:ascii="Arial" w:hAnsi="Arial"/>
          <w:color w:val="000000"/>
          <w:highlight w:val="white"/>
        </w:rPr>
        <w:t xml:space="preserve"> O Poder Executivo regulamentará esta </w:t>
      </w:r>
      <w:r w:rsidR="00EC04F8" w:rsidRPr="003E6490">
        <w:rPr>
          <w:rFonts w:ascii="Arial" w:hAnsi="Arial"/>
          <w:color w:val="000000"/>
          <w:highlight w:val="white"/>
        </w:rPr>
        <w:t xml:space="preserve">Lei </w:t>
      </w:r>
      <w:r w:rsidR="00D44FF0" w:rsidRPr="003E6490">
        <w:rPr>
          <w:rFonts w:ascii="Arial" w:hAnsi="Arial"/>
          <w:color w:val="000000"/>
          <w:highlight w:val="white"/>
        </w:rPr>
        <w:t>no que couber.</w:t>
      </w:r>
    </w:p>
    <w:p w:rsidR="003E6490" w:rsidRPr="003E6490" w:rsidRDefault="003E6490" w:rsidP="003E6490">
      <w:pPr>
        <w:pStyle w:val="Corpodetexto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/>
          <w:color w:val="000000"/>
          <w:highlight w:val="white"/>
        </w:rPr>
      </w:pPr>
    </w:p>
    <w:p w:rsidR="003E6490" w:rsidRPr="003E6490" w:rsidRDefault="003E6490" w:rsidP="003E6490">
      <w:pPr>
        <w:pStyle w:val="Corpodetexto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/>
          <w:color w:val="000000"/>
        </w:rPr>
      </w:pPr>
      <w:r w:rsidRPr="00EC04F8">
        <w:rPr>
          <w:rFonts w:ascii="Arial" w:hAnsi="Arial"/>
          <w:b/>
          <w:color w:val="000000"/>
          <w:highlight w:val="white"/>
        </w:rPr>
        <w:tab/>
      </w:r>
      <w:r w:rsidRPr="00EC04F8">
        <w:rPr>
          <w:rFonts w:ascii="Arial" w:hAnsi="Arial"/>
          <w:b/>
          <w:color w:val="000000"/>
          <w:highlight w:val="white"/>
        </w:rPr>
        <w:tab/>
      </w:r>
      <w:r w:rsidR="00D44FF0" w:rsidRPr="00EC04F8">
        <w:rPr>
          <w:rFonts w:ascii="Arial" w:hAnsi="Arial"/>
          <w:b/>
          <w:color w:val="000000"/>
          <w:highlight w:val="white"/>
        </w:rPr>
        <w:t>Art. 3º</w:t>
      </w:r>
      <w:r w:rsidR="00D44FF0" w:rsidRPr="003E6490">
        <w:rPr>
          <w:rFonts w:ascii="Arial" w:hAnsi="Arial"/>
          <w:color w:val="000000"/>
          <w:highlight w:val="white"/>
        </w:rPr>
        <w:t xml:space="preserve"> </w:t>
      </w:r>
      <w:r w:rsidR="00D44FF0" w:rsidRPr="003E6490">
        <w:rPr>
          <w:rFonts w:ascii="Arial" w:hAnsi="Arial"/>
          <w:color w:val="000000"/>
        </w:rPr>
        <w:t>Esta Lei entra em vigor na data de sua publicação.</w:t>
      </w:r>
    </w:p>
    <w:p w:rsidR="00EC04F8" w:rsidRDefault="00EC04F8" w:rsidP="003E6490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jc w:val="both"/>
        <w:rPr>
          <w:rFonts w:ascii="Arial" w:hAnsi="Arial"/>
          <w:b/>
          <w:color w:val="000000"/>
        </w:rPr>
      </w:pPr>
    </w:p>
    <w:p w:rsidR="003E6490" w:rsidRPr="003E6490" w:rsidRDefault="003E6490" w:rsidP="003E6490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jc w:val="both"/>
        <w:rPr>
          <w:rFonts w:ascii="Arial" w:hAnsi="Arial"/>
          <w:b/>
          <w:color w:val="000000"/>
        </w:rPr>
      </w:pPr>
      <w:r w:rsidRPr="003E6490">
        <w:rPr>
          <w:rFonts w:ascii="Arial" w:hAnsi="Arial"/>
          <w:b/>
          <w:color w:val="000000"/>
        </w:rPr>
        <w:tab/>
      </w:r>
      <w:r w:rsidRPr="003E6490">
        <w:rPr>
          <w:rFonts w:ascii="Arial" w:hAnsi="Arial"/>
          <w:b/>
          <w:color w:val="000000"/>
        </w:rPr>
        <w:tab/>
        <w:t>Prefeitura do Município de Valinhos,</w:t>
      </w:r>
    </w:p>
    <w:p w:rsidR="003E6490" w:rsidRPr="003E6490" w:rsidRDefault="003E6490" w:rsidP="003E6490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jc w:val="both"/>
        <w:rPr>
          <w:rFonts w:ascii="Arial" w:hAnsi="Arial"/>
          <w:b/>
          <w:color w:val="000000"/>
        </w:rPr>
      </w:pPr>
      <w:r w:rsidRPr="003E6490">
        <w:rPr>
          <w:rFonts w:ascii="Arial" w:hAnsi="Arial"/>
          <w:b/>
          <w:color w:val="000000"/>
        </w:rPr>
        <w:tab/>
      </w:r>
      <w:r w:rsidRPr="003E6490">
        <w:rPr>
          <w:rFonts w:ascii="Arial" w:hAnsi="Arial"/>
          <w:b/>
          <w:color w:val="000000"/>
        </w:rPr>
        <w:tab/>
      </w:r>
      <w:proofErr w:type="gramStart"/>
      <w:r w:rsidRPr="003E6490">
        <w:rPr>
          <w:rFonts w:ascii="Arial" w:hAnsi="Arial"/>
          <w:b/>
          <w:color w:val="000000"/>
        </w:rPr>
        <w:t>aos</w:t>
      </w:r>
      <w:proofErr w:type="gramEnd"/>
    </w:p>
    <w:p w:rsidR="003E6490" w:rsidRPr="003E6490" w:rsidRDefault="003E6490" w:rsidP="003E6490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jc w:val="both"/>
        <w:rPr>
          <w:rFonts w:ascii="Arial" w:hAnsi="Arial"/>
          <w:b/>
          <w:color w:val="000000"/>
        </w:rPr>
      </w:pPr>
    </w:p>
    <w:p w:rsidR="003E6490" w:rsidRPr="003E6490" w:rsidRDefault="003E6490" w:rsidP="003E6490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jc w:val="both"/>
        <w:rPr>
          <w:rFonts w:ascii="Arial" w:hAnsi="Arial"/>
          <w:b/>
          <w:color w:val="000000"/>
        </w:rPr>
      </w:pPr>
    </w:p>
    <w:p w:rsidR="003E6490" w:rsidRPr="003E6490" w:rsidRDefault="003E6490" w:rsidP="003E6490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jc w:val="both"/>
        <w:rPr>
          <w:rFonts w:ascii="Arial" w:hAnsi="Arial"/>
          <w:b/>
          <w:color w:val="000000"/>
        </w:rPr>
      </w:pPr>
    </w:p>
    <w:p w:rsidR="003E6490" w:rsidRPr="003E6490" w:rsidRDefault="003E6490" w:rsidP="003E6490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jc w:val="both"/>
        <w:rPr>
          <w:rFonts w:ascii="Arial" w:hAnsi="Arial"/>
          <w:b/>
          <w:color w:val="000000"/>
        </w:rPr>
      </w:pPr>
      <w:r w:rsidRPr="003E6490">
        <w:rPr>
          <w:rFonts w:ascii="Arial" w:hAnsi="Arial"/>
          <w:b/>
          <w:color w:val="000000"/>
        </w:rPr>
        <w:tab/>
      </w:r>
      <w:r w:rsidRPr="003E6490">
        <w:rPr>
          <w:rFonts w:ascii="Arial" w:hAnsi="Arial"/>
          <w:b/>
          <w:color w:val="000000"/>
        </w:rPr>
        <w:tab/>
        <w:t>ORESTES PREVITALE JUNIOR</w:t>
      </w:r>
    </w:p>
    <w:p w:rsidR="003E6490" w:rsidRPr="003E6490" w:rsidRDefault="003E6490" w:rsidP="003E6490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jc w:val="both"/>
        <w:rPr>
          <w:rFonts w:ascii="Arial" w:hAnsi="Arial"/>
          <w:b/>
          <w:color w:val="000000"/>
        </w:rPr>
      </w:pPr>
      <w:r w:rsidRPr="003E6490">
        <w:rPr>
          <w:rFonts w:ascii="Arial" w:hAnsi="Arial"/>
          <w:b/>
          <w:color w:val="000000"/>
        </w:rPr>
        <w:tab/>
      </w:r>
      <w:r w:rsidRPr="003E6490">
        <w:rPr>
          <w:rFonts w:ascii="Arial" w:hAnsi="Arial"/>
          <w:b/>
          <w:color w:val="000000"/>
        </w:rPr>
        <w:tab/>
        <w:t>Prefeito Municipal</w:t>
      </w:r>
    </w:p>
    <w:p w:rsidR="003E6490" w:rsidRPr="003E6490" w:rsidRDefault="003E6490" w:rsidP="003E6490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jc w:val="both"/>
        <w:rPr>
          <w:rFonts w:ascii="Arial" w:hAnsi="Arial"/>
          <w:b/>
          <w:color w:val="000000"/>
        </w:rPr>
      </w:pPr>
    </w:p>
    <w:p w:rsidR="003E6490" w:rsidRPr="003E6490" w:rsidRDefault="003E6490" w:rsidP="003E6490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jc w:val="both"/>
        <w:rPr>
          <w:rFonts w:ascii="Arial" w:hAnsi="Arial"/>
          <w:b/>
          <w:color w:val="000000"/>
        </w:rPr>
      </w:pPr>
    </w:p>
    <w:p w:rsidR="003E6490" w:rsidRPr="003E6490" w:rsidRDefault="003E6490" w:rsidP="003E6490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jc w:val="both"/>
        <w:rPr>
          <w:rFonts w:ascii="Arial" w:hAnsi="Arial"/>
          <w:b/>
          <w:color w:val="000000"/>
        </w:rPr>
      </w:pPr>
      <w:r w:rsidRPr="003E6490">
        <w:rPr>
          <w:rFonts w:ascii="Arial" w:hAnsi="Arial"/>
          <w:b/>
          <w:color w:val="000000"/>
        </w:rPr>
        <w:tab/>
      </w:r>
      <w:r w:rsidRPr="003E6490">
        <w:rPr>
          <w:rFonts w:ascii="Arial" w:hAnsi="Arial"/>
          <w:b/>
          <w:color w:val="000000"/>
        </w:rPr>
        <w:tab/>
        <w:t>Câmara Municipal de Valinhos,</w:t>
      </w:r>
    </w:p>
    <w:p w:rsidR="003E6490" w:rsidRPr="003E6490" w:rsidRDefault="003E6490" w:rsidP="003E6490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jc w:val="both"/>
        <w:rPr>
          <w:rFonts w:ascii="Arial" w:hAnsi="Arial"/>
          <w:b/>
          <w:color w:val="000000"/>
        </w:rPr>
      </w:pPr>
      <w:r w:rsidRPr="003E6490">
        <w:rPr>
          <w:rFonts w:ascii="Arial" w:hAnsi="Arial"/>
          <w:b/>
          <w:color w:val="000000"/>
        </w:rPr>
        <w:tab/>
      </w:r>
      <w:r w:rsidRPr="003E6490">
        <w:rPr>
          <w:rFonts w:ascii="Arial" w:hAnsi="Arial"/>
          <w:b/>
          <w:color w:val="000000"/>
        </w:rPr>
        <w:tab/>
      </w:r>
      <w:proofErr w:type="gramStart"/>
      <w:r w:rsidRPr="003E6490">
        <w:rPr>
          <w:rFonts w:ascii="Arial" w:hAnsi="Arial"/>
          <w:b/>
          <w:color w:val="000000"/>
        </w:rPr>
        <w:t>aos</w:t>
      </w:r>
      <w:proofErr w:type="gramEnd"/>
      <w:r w:rsidRPr="003E6490">
        <w:rPr>
          <w:rFonts w:ascii="Arial" w:hAnsi="Arial"/>
          <w:b/>
          <w:color w:val="000000"/>
        </w:rPr>
        <w:t xml:space="preserve"> 0</w:t>
      </w:r>
      <w:r w:rsidR="00EC04F8">
        <w:rPr>
          <w:rFonts w:ascii="Arial" w:hAnsi="Arial"/>
          <w:b/>
          <w:color w:val="000000"/>
        </w:rPr>
        <w:t>5</w:t>
      </w:r>
      <w:r w:rsidRPr="003E6490">
        <w:rPr>
          <w:rFonts w:ascii="Arial" w:hAnsi="Arial"/>
          <w:b/>
          <w:color w:val="000000"/>
        </w:rPr>
        <w:t xml:space="preserve"> de junho de 2018.</w:t>
      </w:r>
    </w:p>
    <w:p w:rsidR="003E6490" w:rsidRPr="003E6490" w:rsidRDefault="003E6490" w:rsidP="003E6490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jc w:val="both"/>
        <w:rPr>
          <w:rFonts w:ascii="Arial" w:hAnsi="Arial"/>
          <w:b/>
          <w:color w:val="000000"/>
        </w:rPr>
      </w:pPr>
    </w:p>
    <w:p w:rsidR="003E6490" w:rsidRPr="003E6490" w:rsidRDefault="003E6490" w:rsidP="003E6490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jc w:val="both"/>
        <w:rPr>
          <w:rFonts w:ascii="Arial" w:hAnsi="Arial"/>
          <w:b/>
          <w:color w:val="000000"/>
        </w:rPr>
      </w:pPr>
    </w:p>
    <w:p w:rsidR="003E6490" w:rsidRPr="003E6490" w:rsidRDefault="003E6490" w:rsidP="003E6490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jc w:val="both"/>
        <w:rPr>
          <w:rFonts w:ascii="Arial" w:hAnsi="Arial"/>
          <w:b/>
          <w:color w:val="000000"/>
        </w:rPr>
      </w:pPr>
    </w:p>
    <w:p w:rsidR="003E6490" w:rsidRPr="003E6490" w:rsidRDefault="003E6490" w:rsidP="003E6490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jc w:val="both"/>
        <w:rPr>
          <w:rFonts w:ascii="Arial" w:hAnsi="Arial"/>
          <w:b/>
          <w:color w:val="000000"/>
        </w:rPr>
      </w:pPr>
    </w:p>
    <w:p w:rsidR="003E6490" w:rsidRPr="003E6490" w:rsidRDefault="003E6490" w:rsidP="003E6490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jc w:val="both"/>
        <w:rPr>
          <w:rFonts w:ascii="Arial" w:hAnsi="Arial"/>
          <w:b/>
          <w:color w:val="000000"/>
        </w:rPr>
      </w:pPr>
      <w:r w:rsidRPr="003E6490">
        <w:rPr>
          <w:rFonts w:ascii="Arial" w:hAnsi="Arial"/>
          <w:b/>
          <w:color w:val="000000"/>
        </w:rPr>
        <w:tab/>
      </w:r>
      <w:r w:rsidRPr="003E6490">
        <w:rPr>
          <w:rFonts w:ascii="Arial" w:hAnsi="Arial"/>
          <w:b/>
          <w:color w:val="000000"/>
        </w:rPr>
        <w:tab/>
        <w:t xml:space="preserve">Israel </w:t>
      </w:r>
      <w:proofErr w:type="spellStart"/>
      <w:r w:rsidRPr="003E6490">
        <w:rPr>
          <w:rFonts w:ascii="Arial" w:hAnsi="Arial"/>
          <w:b/>
          <w:color w:val="000000"/>
        </w:rPr>
        <w:t>Scupenaro</w:t>
      </w:r>
      <w:proofErr w:type="spellEnd"/>
    </w:p>
    <w:p w:rsidR="003E6490" w:rsidRPr="003E6490" w:rsidRDefault="003E6490" w:rsidP="003E6490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jc w:val="both"/>
        <w:rPr>
          <w:rFonts w:ascii="Arial" w:hAnsi="Arial"/>
          <w:b/>
          <w:color w:val="000000"/>
        </w:rPr>
      </w:pPr>
      <w:r w:rsidRPr="003E6490">
        <w:rPr>
          <w:rFonts w:ascii="Arial" w:hAnsi="Arial"/>
          <w:b/>
          <w:color w:val="000000"/>
        </w:rPr>
        <w:tab/>
      </w:r>
      <w:r w:rsidRPr="003E6490">
        <w:rPr>
          <w:rFonts w:ascii="Arial" w:hAnsi="Arial"/>
          <w:b/>
          <w:color w:val="000000"/>
        </w:rPr>
        <w:tab/>
        <w:t>Presidente</w:t>
      </w:r>
    </w:p>
    <w:p w:rsidR="003E6490" w:rsidRPr="003E6490" w:rsidRDefault="003E6490" w:rsidP="003E6490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jc w:val="both"/>
        <w:rPr>
          <w:rFonts w:ascii="Arial" w:hAnsi="Arial"/>
          <w:b/>
          <w:color w:val="000000"/>
        </w:rPr>
      </w:pPr>
    </w:p>
    <w:p w:rsidR="003E6490" w:rsidRPr="003E6490" w:rsidRDefault="003E6490" w:rsidP="003E6490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jc w:val="both"/>
        <w:rPr>
          <w:rFonts w:ascii="Arial" w:hAnsi="Arial"/>
          <w:b/>
          <w:color w:val="000000"/>
        </w:rPr>
      </w:pPr>
    </w:p>
    <w:p w:rsidR="003E6490" w:rsidRPr="003E6490" w:rsidRDefault="003E6490" w:rsidP="003E6490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jc w:val="both"/>
        <w:rPr>
          <w:rFonts w:ascii="Arial" w:hAnsi="Arial"/>
          <w:b/>
          <w:color w:val="000000"/>
        </w:rPr>
      </w:pPr>
    </w:p>
    <w:p w:rsidR="003E6490" w:rsidRPr="003E6490" w:rsidRDefault="003E6490" w:rsidP="003E6490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jc w:val="both"/>
        <w:rPr>
          <w:rFonts w:ascii="Arial" w:hAnsi="Arial"/>
          <w:b/>
          <w:color w:val="000000"/>
        </w:rPr>
      </w:pPr>
    </w:p>
    <w:p w:rsidR="00EC04F8" w:rsidRPr="003E6490" w:rsidRDefault="00EC04F8" w:rsidP="00EC04F8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jc w:val="both"/>
        <w:rPr>
          <w:rFonts w:ascii="Arial" w:hAnsi="Arial"/>
          <w:b/>
          <w:color w:val="000000"/>
        </w:rPr>
      </w:pPr>
      <w:r w:rsidRPr="003E6490">
        <w:rPr>
          <w:rFonts w:ascii="Arial" w:hAnsi="Arial"/>
          <w:b/>
          <w:color w:val="000000"/>
        </w:rPr>
        <w:tab/>
      </w:r>
      <w:r w:rsidRPr="003E6490">
        <w:rPr>
          <w:rFonts w:ascii="Arial" w:hAnsi="Arial"/>
          <w:b/>
          <w:color w:val="000000"/>
        </w:rPr>
        <w:tab/>
        <w:t xml:space="preserve">Alécio Maestro </w:t>
      </w:r>
      <w:proofErr w:type="spellStart"/>
      <w:r w:rsidRPr="003E6490">
        <w:rPr>
          <w:rFonts w:ascii="Arial" w:hAnsi="Arial"/>
          <w:b/>
          <w:color w:val="000000"/>
        </w:rPr>
        <w:t>Cau</w:t>
      </w:r>
      <w:proofErr w:type="spellEnd"/>
    </w:p>
    <w:p w:rsidR="003E6490" w:rsidRPr="003E6490" w:rsidRDefault="003E6490" w:rsidP="003E6490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jc w:val="both"/>
        <w:rPr>
          <w:rFonts w:ascii="Arial" w:hAnsi="Arial"/>
          <w:b/>
          <w:color w:val="000000"/>
        </w:rPr>
      </w:pPr>
      <w:r w:rsidRPr="003E6490">
        <w:rPr>
          <w:rFonts w:ascii="Arial" w:hAnsi="Arial"/>
          <w:b/>
          <w:color w:val="000000"/>
        </w:rPr>
        <w:tab/>
      </w:r>
      <w:r w:rsidRPr="003E6490">
        <w:rPr>
          <w:rFonts w:ascii="Arial" w:hAnsi="Arial"/>
          <w:b/>
          <w:color w:val="000000"/>
        </w:rPr>
        <w:tab/>
        <w:t>1º Secretário</w:t>
      </w:r>
      <w:r w:rsidR="00EC04F8">
        <w:rPr>
          <w:rFonts w:ascii="Arial" w:hAnsi="Arial"/>
          <w:b/>
          <w:color w:val="000000"/>
        </w:rPr>
        <w:t xml:space="preserve"> “ad hoc”</w:t>
      </w:r>
    </w:p>
    <w:p w:rsidR="003E6490" w:rsidRPr="003E6490" w:rsidRDefault="003E6490" w:rsidP="003E6490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jc w:val="both"/>
        <w:rPr>
          <w:rFonts w:ascii="Arial" w:hAnsi="Arial"/>
          <w:b/>
          <w:color w:val="000000"/>
        </w:rPr>
      </w:pPr>
    </w:p>
    <w:p w:rsidR="003E6490" w:rsidRPr="003E6490" w:rsidRDefault="003E6490" w:rsidP="003E6490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jc w:val="both"/>
        <w:rPr>
          <w:rFonts w:ascii="Arial" w:hAnsi="Arial"/>
          <w:b/>
          <w:color w:val="000000"/>
        </w:rPr>
      </w:pPr>
    </w:p>
    <w:p w:rsidR="003E6490" w:rsidRPr="003E6490" w:rsidRDefault="003E6490" w:rsidP="003E6490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jc w:val="both"/>
        <w:rPr>
          <w:rFonts w:ascii="Arial" w:hAnsi="Arial"/>
          <w:b/>
          <w:color w:val="000000"/>
        </w:rPr>
      </w:pPr>
    </w:p>
    <w:p w:rsidR="003E6490" w:rsidRPr="003E6490" w:rsidRDefault="00EC04F8" w:rsidP="003E6490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jc w:val="both"/>
        <w:rPr>
          <w:rFonts w:ascii="Arial" w:hAnsi="Arial"/>
          <w:b/>
          <w:color w:val="000000"/>
        </w:rPr>
      </w:pPr>
      <w:r>
        <w:rPr>
          <w:rFonts w:ascii="Arial" w:hAnsi="Arial"/>
          <w:b/>
          <w:color w:val="000000"/>
        </w:rPr>
        <w:tab/>
      </w:r>
      <w:r>
        <w:rPr>
          <w:rFonts w:ascii="Arial" w:hAnsi="Arial"/>
          <w:b/>
          <w:color w:val="000000"/>
        </w:rPr>
        <w:tab/>
        <w:t>César Rocha Andrade da Silva</w:t>
      </w:r>
    </w:p>
    <w:p w:rsidR="003E6490" w:rsidRPr="003E6490" w:rsidRDefault="003E6490" w:rsidP="003E6490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jc w:val="both"/>
        <w:rPr>
          <w:rFonts w:ascii="Arial" w:hAnsi="Arial"/>
          <w:b/>
          <w:color w:val="000000"/>
        </w:rPr>
      </w:pPr>
      <w:r w:rsidRPr="003E6490">
        <w:rPr>
          <w:rFonts w:ascii="Arial" w:hAnsi="Arial"/>
          <w:b/>
          <w:color w:val="000000"/>
        </w:rPr>
        <w:tab/>
      </w:r>
      <w:r w:rsidRPr="003E6490">
        <w:rPr>
          <w:rFonts w:ascii="Arial" w:hAnsi="Arial"/>
          <w:b/>
          <w:color w:val="000000"/>
        </w:rPr>
        <w:tab/>
        <w:t>2º Secretário</w:t>
      </w:r>
      <w:r w:rsidR="00EC04F8">
        <w:rPr>
          <w:rFonts w:ascii="Arial" w:hAnsi="Arial"/>
          <w:b/>
          <w:color w:val="000000"/>
        </w:rPr>
        <w:t xml:space="preserve"> “ad hoc”</w:t>
      </w:r>
    </w:p>
    <w:sectPr w:rsidR="003E6490" w:rsidRPr="003E6490" w:rsidSect="003E6490">
      <w:headerReference w:type="default" r:id="rId7"/>
      <w:headerReference w:type="first" r:id="rId8"/>
      <w:pgSz w:w="11906" w:h="16838"/>
      <w:pgMar w:top="3402" w:right="1134" w:bottom="1417" w:left="1701" w:header="2551" w:footer="850" w:gutter="0"/>
      <w:cols w:space="720"/>
      <w:formProt w:val="0"/>
      <w:titlePg/>
      <w:docGrid w:linePitch="326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0783" w:rsidRDefault="007B0783" w:rsidP="003E6490">
      <w:r>
        <w:separator/>
      </w:r>
    </w:p>
  </w:endnote>
  <w:endnote w:type="continuationSeparator" w:id="0">
    <w:p w:rsidR="007B0783" w:rsidRDefault="007B0783" w:rsidP="003E6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panose1 w:val="020B0604020202020204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Arial Unicode MS"/>
    <w:panose1 w:val="05010000000000000000"/>
    <w:charset w:val="00"/>
    <w:family w:val="roman"/>
    <w:pitch w:val="variable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0783" w:rsidRDefault="007B0783" w:rsidP="003E6490">
      <w:r>
        <w:separator/>
      </w:r>
    </w:p>
  </w:footnote>
  <w:footnote w:type="continuationSeparator" w:id="0">
    <w:p w:rsidR="007B0783" w:rsidRDefault="007B0783" w:rsidP="003E64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6490" w:rsidRPr="003E6490" w:rsidRDefault="003E6490" w:rsidP="003E6490">
    <w:pPr>
      <w:pStyle w:val="Cabealho"/>
      <w:tabs>
        <w:tab w:val="clear" w:pos="4252"/>
        <w:tab w:val="clear" w:pos="8504"/>
        <w:tab w:val="right" w:pos="9071"/>
      </w:tabs>
      <w:jc w:val="both"/>
      <w:rPr>
        <w:rFonts w:ascii="Arial" w:hAnsi="Arial" w:cs="Arial"/>
      </w:rPr>
    </w:pPr>
    <w:r w:rsidRPr="003E6490">
      <w:rPr>
        <w:rFonts w:ascii="Arial" w:hAnsi="Arial" w:cs="Arial"/>
      </w:rPr>
      <w:t xml:space="preserve">Do P.L. n.º </w:t>
    </w:r>
    <w:r>
      <w:rPr>
        <w:rFonts w:ascii="Arial" w:hAnsi="Arial" w:cs="Arial"/>
      </w:rPr>
      <w:t>18</w:t>
    </w:r>
    <w:r w:rsidRPr="003E6490">
      <w:rPr>
        <w:rFonts w:ascii="Arial" w:hAnsi="Arial" w:cs="Arial"/>
      </w:rPr>
      <w:t>/1</w:t>
    </w:r>
    <w:r>
      <w:rPr>
        <w:rFonts w:ascii="Arial" w:hAnsi="Arial" w:cs="Arial"/>
      </w:rPr>
      <w:t>8</w:t>
    </w:r>
    <w:r w:rsidRPr="003E6490">
      <w:rPr>
        <w:rFonts w:ascii="Arial" w:hAnsi="Arial" w:cs="Arial"/>
      </w:rPr>
      <w:t xml:space="preserve"> </w:t>
    </w:r>
    <w:r>
      <w:rPr>
        <w:rFonts w:ascii="Arial" w:hAnsi="Arial" w:cs="Arial"/>
      </w:rPr>
      <w:t>-</w:t>
    </w:r>
    <w:r w:rsidRPr="003E6490">
      <w:rPr>
        <w:rFonts w:ascii="Arial" w:hAnsi="Arial" w:cs="Arial"/>
      </w:rPr>
      <w:t xml:space="preserve"> </w:t>
    </w:r>
    <w:r>
      <w:rPr>
        <w:rFonts w:ascii="Arial" w:hAnsi="Arial" w:cs="Arial"/>
      </w:rPr>
      <w:t xml:space="preserve">Substitutivo </w:t>
    </w:r>
    <w:r w:rsidRPr="003E6490">
      <w:rPr>
        <w:rFonts w:ascii="Arial" w:hAnsi="Arial" w:cs="Arial"/>
      </w:rPr>
      <w:t xml:space="preserve">- Autógrafo n.º </w:t>
    </w:r>
    <w:r>
      <w:rPr>
        <w:rFonts w:ascii="Arial" w:hAnsi="Arial" w:cs="Arial"/>
      </w:rPr>
      <w:t>78</w:t>
    </w:r>
    <w:r w:rsidRPr="003E6490">
      <w:rPr>
        <w:rFonts w:ascii="Arial" w:hAnsi="Arial" w:cs="Arial"/>
      </w:rPr>
      <w:t>/1</w:t>
    </w:r>
    <w:r>
      <w:rPr>
        <w:rFonts w:ascii="Arial" w:hAnsi="Arial" w:cs="Arial"/>
      </w:rPr>
      <w:t>8</w:t>
    </w:r>
    <w:r w:rsidRPr="003E6490">
      <w:rPr>
        <w:rFonts w:ascii="Arial" w:hAnsi="Arial" w:cs="Arial"/>
      </w:rPr>
      <w:t xml:space="preserve"> - Proc. n.º </w:t>
    </w:r>
    <w:r>
      <w:rPr>
        <w:rFonts w:ascii="Arial" w:hAnsi="Arial" w:cs="Arial"/>
      </w:rPr>
      <w:t>409</w:t>
    </w:r>
    <w:r w:rsidRPr="003E6490">
      <w:rPr>
        <w:rFonts w:ascii="Arial" w:hAnsi="Arial" w:cs="Arial"/>
      </w:rPr>
      <w:t>/1</w:t>
    </w:r>
    <w:r>
      <w:rPr>
        <w:rFonts w:ascii="Arial" w:hAnsi="Arial" w:cs="Arial"/>
      </w:rPr>
      <w:t>8</w:t>
    </w:r>
    <w:r w:rsidRPr="003E6490">
      <w:rPr>
        <w:rFonts w:ascii="Arial" w:hAnsi="Arial" w:cs="Arial"/>
      </w:rPr>
      <w:tab/>
      <w:t xml:space="preserve">Fl. </w:t>
    </w:r>
    <w:r w:rsidRPr="003E6490">
      <w:rPr>
        <w:rFonts w:ascii="Arial" w:hAnsi="Arial" w:cs="Arial"/>
      </w:rPr>
      <w:fldChar w:fldCharType="begin"/>
    </w:r>
    <w:r w:rsidRPr="003E6490">
      <w:rPr>
        <w:rFonts w:ascii="Arial" w:hAnsi="Arial" w:cs="Arial"/>
      </w:rPr>
      <w:instrText xml:space="preserve"> PAGE \# 00 Arabic \* MERGEFORMAT </w:instrText>
    </w:r>
    <w:r w:rsidRPr="003E6490">
      <w:rPr>
        <w:rFonts w:ascii="Arial" w:hAnsi="Arial" w:cs="Arial"/>
      </w:rPr>
      <w:fldChar w:fldCharType="separate"/>
    </w:r>
    <w:r w:rsidR="00563631">
      <w:rPr>
        <w:rFonts w:ascii="Arial" w:hAnsi="Arial" w:cs="Arial"/>
        <w:noProof/>
      </w:rPr>
      <w:t>02</w:t>
    </w:r>
    <w:r w:rsidRPr="003E6490">
      <w:rPr>
        <w:rFonts w:ascii="Arial" w:hAnsi="Arial" w:cs="Arial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6490" w:rsidRPr="003E6490" w:rsidRDefault="003E6490" w:rsidP="003E6490">
    <w:pPr>
      <w:pStyle w:val="Cabealho"/>
      <w:tabs>
        <w:tab w:val="clear" w:pos="4252"/>
        <w:tab w:val="clear" w:pos="8504"/>
        <w:tab w:val="right" w:pos="9071"/>
      </w:tabs>
      <w:jc w:val="both"/>
      <w:rPr>
        <w:rFonts w:ascii="Arial" w:hAnsi="Arial" w:cs="Arial"/>
      </w:rPr>
    </w:pPr>
    <w:r w:rsidRPr="003E6490">
      <w:rPr>
        <w:rFonts w:ascii="Arial" w:hAnsi="Arial" w:cs="Arial"/>
      </w:rPr>
      <w:t xml:space="preserve">Do P.L. n.º </w:t>
    </w:r>
    <w:r>
      <w:rPr>
        <w:rFonts w:ascii="Arial" w:hAnsi="Arial" w:cs="Arial"/>
      </w:rPr>
      <w:t>18</w:t>
    </w:r>
    <w:r w:rsidRPr="003E6490">
      <w:rPr>
        <w:rFonts w:ascii="Arial" w:hAnsi="Arial" w:cs="Arial"/>
      </w:rPr>
      <w:t>/1</w:t>
    </w:r>
    <w:r>
      <w:rPr>
        <w:rFonts w:ascii="Arial" w:hAnsi="Arial" w:cs="Arial"/>
      </w:rPr>
      <w:t>8</w:t>
    </w:r>
    <w:r w:rsidRPr="003E6490">
      <w:rPr>
        <w:rFonts w:ascii="Arial" w:hAnsi="Arial" w:cs="Arial"/>
      </w:rPr>
      <w:t xml:space="preserve"> </w:t>
    </w:r>
    <w:r>
      <w:rPr>
        <w:rFonts w:ascii="Arial" w:hAnsi="Arial" w:cs="Arial"/>
      </w:rPr>
      <w:t>-</w:t>
    </w:r>
    <w:r w:rsidRPr="003E6490">
      <w:rPr>
        <w:rFonts w:ascii="Arial" w:hAnsi="Arial" w:cs="Arial"/>
      </w:rPr>
      <w:t xml:space="preserve"> </w:t>
    </w:r>
    <w:r>
      <w:rPr>
        <w:rFonts w:ascii="Arial" w:hAnsi="Arial" w:cs="Arial"/>
      </w:rPr>
      <w:t xml:space="preserve">Substitutivo </w:t>
    </w:r>
    <w:r w:rsidRPr="003E6490">
      <w:rPr>
        <w:rFonts w:ascii="Arial" w:hAnsi="Arial" w:cs="Arial"/>
      </w:rPr>
      <w:t xml:space="preserve">- Autógrafo n.º </w:t>
    </w:r>
    <w:r>
      <w:rPr>
        <w:rFonts w:ascii="Arial" w:hAnsi="Arial" w:cs="Arial"/>
      </w:rPr>
      <w:t>78</w:t>
    </w:r>
    <w:r w:rsidRPr="003E6490">
      <w:rPr>
        <w:rFonts w:ascii="Arial" w:hAnsi="Arial" w:cs="Arial"/>
      </w:rPr>
      <w:t>/1</w:t>
    </w:r>
    <w:r>
      <w:rPr>
        <w:rFonts w:ascii="Arial" w:hAnsi="Arial" w:cs="Arial"/>
      </w:rPr>
      <w:t>8</w:t>
    </w:r>
    <w:r w:rsidRPr="003E6490">
      <w:rPr>
        <w:rFonts w:ascii="Arial" w:hAnsi="Arial" w:cs="Arial"/>
      </w:rPr>
      <w:t xml:space="preserve"> - Proc. n.º </w:t>
    </w:r>
    <w:r>
      <w:rPr>
        <w:rFonts w:ascii="Arial" w:hAnsi="Arial" w:cs="Arial"/>
      </w:rPr>
      <w:t>409</w:t>
    </w:r>
    <w:r w:rsidRPr="003E6490">
      <w:rPr>
        <w:rFonts w:ascii="Arial" w:hAnsi="Arial" w:cs="Arial"/>
      </w:rPr>
      <w:t>/1</w:t>
    </w:r>
    <w:r>
      <w:rPr>
        <w:rFonts w:ascii="Arial" w:hAnsi="Arial" w:cs="Arial"/>
      </w:rPr>
      <w:t>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56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6D3"/>
    <w:rsid w:val="003E6490"/>
    <w:rsid w:val="00563631"/>
    <w:rsid w:val="006336D3"/>
    <w:rsid w:val="007B0783"/>
    <w:rsid w:val="00D225BF"/>
    <w:rsid w:val="00D44FF0"/>
    <w:rsid w:val="00EC0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color w:val="00000A"/>
      <w:sz w:val="24"/>
    </w:rPr>
  </w:style>
  <w:style w:type="paragraph" w:styleId="Ttulo1">
    <w:name w:val="heading 1"/>
    <w:basedOn w:val="Ttulo"/>
    <w:qFormat/>
    <w:pPr>
      <w:outlineLvl w:val="0"/>
    </w:pPr>
  </w:style>
  <w:style w:type="paragraph" w:styleId="Ttulo2">
    <w:name w:val="heading 2"/>
    <w:basedOn w:val="Ttulo"/>
    <w:qFormat/>
    <w:pPr>
      <w:outlineLvl w:val="1"/>
    </w:pPr>
  </w:style>
  <w:style w:type="paragraph" w:styleId="Ttulo3">
    <w:name w:val="heading 3"/>
    <w:basedOn w:val="Ttulo"/>
    <w:qFormat/>
    <w:pPr>
      <w:outlineLvl w:val="2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basedOn w:val="Fontepargpadro"/>
    <w:uiPriority w:val="99"/>
    <w:semiHidden/>
    <w:unhideWhenUsed/>
    <w:rsid w:val="006463BA"/>
    <w:rPr>
      <w:color w:val="0000FF"/>
      <w:u w:val="single"/>
    </w:rPr>
  </w:style>
  <w:style w:type="character" w:customStyle="1" w:styleId="nfaseforte">
    <w:name w:val="Ênfase forte"/>
    <w:qFormat/>
    <w:rPr>
      <w:b/>
      <w:bCs/>
    </w:rPr>
  </w:style>
  <w:style w:type="character" w:customStyle="1" w:styleId="Marcas">
    <w:name w:val="Marcas"/>
    <w:qFormat/>
    <w:rPr>
      <w:rFonts w:ascii="OpenSymbol" w:eastAsia="OpenSymbol" w:hAnsi="OpenSymbol" w:cs="OpenSymbol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Pr>
      <w:rFonts w:cs="Mangal"/>
      <w:color w:val="00000A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qFormat/>
    <w:rPr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FD3D17"/>
    <w:rPr>
      <w:rFonts w:ascii="Tahoma" w:hAnsi="Tahoma" w:cs="Mangal"/>
      <w:color w:val="00000A"/>
      <w:sz w:val="16"/>
      <w:szCs w:val="14"/>
    </w:rPr>
  </w:style>
  <w:style w:type="character" w:customStyle="1" w:styleId="label">
    <w:name w:val="label"/>
    <w:basedOn w:val="Fontepargpadro"/>
    <w:qFormat/>
    <w:rsid w:val="00FD3D17"/>
  </w:style>
  <w:style w:type="character" w:styleId="Forte">
    <w:name w:val="Strong"/>
    <w:basedOn w:val="Fontepargpadro"/>
    <w:uiPriority w:val="22"/>
    <w:qFormat/>
    <w:rsid w:val="006463BA"/>
    <w:rPr>
      <w:b/>
      <w:bCs/>
    </w:rPr>
  </w:style>
  <w:style w:type="character" w:customStyle="1" w:styleId="ListLabel1">
    <w:name w:val="ListLabel 1"/>
    <w:qFormat/>
    <w:rPr>
      <w:sz w:val="20"/>
    </w:rPr>
  </w:style>
  <w:style w:type="character" w:customStyle="1" w:styleId="ListLabel2">
    <w:name w:val="ListLabel 2"/>
    <w:qFormat/>
    <w:rPr>
      <w:sz w:val="20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sz w:val="20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sz w:val="20"/>
    </w:rPr>
  </w:style>
  <w:style w:type="character" w:customStyle="1" w:styleId="ListLabel20">
    <w:name w:val="ListLabel 20"/>
    <w:qFormat/>
    <w:rPr>
      <w:sz w:val="20"/>
    </w:rPr>
  </w:style>
  <w:style w:type="character" w:customStyle="1" w:styleId="ListLabel21">
    <w:name w:val="ListLabel 21"/>
    <w:qFormat/>
    <w:rPr>
      <w:sz w:val="20"/>
    </w:rPr>
  </w:style>
  <w:style w:type="character" w:customStyle="1" w:styleId="ListLabel22">
    <w:name w:val="ListLabel 22"/>
    <w:qFormat/>
    <w:rPr>
      <w:sz w:val="20"/>
    </w:rPr>
  </w:style>
  <w:style w:type="character" w:customStyle="1" w:styleId="ListLabel23">
    <w:name w:val="ListLabel 23"/>
    <w:qFormat/>
    <w:rPr>
      <w:sz w:val="20"/>
    </w:rPr>
  </w:style>
  <w:style w:type="character" w:customStyle="1" w:styleId="ListLabel24">
    <w:name w:val="ListLabel 24"/>
    <w:qFormat/>
    <w:rPr>
      <w:sz w:val="20"/>
    </w:rPr>
  </w:style>
  <w:style w:type="character" w:customStyle="1" w:styleId="ListLabel25">
    <w:name w:val="ListLabel 25"/>
    <w:qFormat/>
    <w:rPr>
      <w:sz w:val="20"/>
    </w:rPr>
  </w:style>
  <w:style w:type="character" w:customStyle="1" w:styleId="ListLabel26">
    <w:name w:val="ListLabel 26"/>
    <w:qFormat/>
    <w:rPr>
      <w:sz w:val="20"/>
    </w:rPr>
  </w:style>
  <w:style w:type="character" w:customStyle="1" w:styleId="ListLabel27">
    <w:name w:val="ListLabel 27"/>
    <w:qFormat/>
    <w:rPr>
      <w:sz w:val="20"/>
    </w:rPr>
  </w:style>
  <w:style w:type="character" w:customStyle="1" w:styleId="ListLabel28">
    <w:name w:val="ListLabel 28"/>
    <w:qFormat/>
    <w:rPr>
      <w:sz w:val="20"/>
    </w:rPr>
  </w:style>
  <w:style w:type="character" w:customStyle="1" w:styleId="ListLabel29">
    <w:name w:val="ListLabel 29"/>
    <w:qFormat/>
    <w:rPr>
      <w:sz w:val="20"/>
    </w:rPr>
  </w:style>
  <w:style w:type="character" w:customStyle="1" w:styleId="ListLabel30">
    <w:name w:val="ListLabel 30"/>
    <w:qFormat/>
    <w:rPr>
      <w:sz w:val="20"/>
    </w:rPr>
  </w:style>
  <w:style w:type="character" w:customStyle="1" w:styleId="ListLabel31">
    <w:name w:val="ListLabel 31"/>
    <w:qFormat/>
    <w:rPr>
      <w:sz w:val="20"/>
    </w:rPr>
  </w:style>
  <w:style w:type="character" w:customStyle="1" w:styleId="ListLabel32">
    <w:name w:val="ListLabel 32"/>
    <w:qFormat/>
    <w:rPr>
      <w:sz w:val="20"/>
    </w:rPr>
  </w:style>
  <w:style w:type="character" w:customStyle="1" w:styleId="ListLabel33">
    <w:name w:val="ListLabel 33"/>
    <w:qFormat/>
    <w:rPr>
      <w:sz w:val="20"/>
    </w:rPr>
  </w:style>
  <w:style w:type="character" w:customStyle="1" w:styleId="ListLabel34">
    <w:name w:val="ListLabel 34"/>
    <w:qFormat/>
    <w:rPr>
      <w:sz w:val="20"/>
    </w:rPr>
  </w:style>
  <w:style w:type="character" w:customStyle="1" w:styleId="ListLabel35">
    <w:name w:val="ListLabel 35"/>
    <w:qFormat/>
    <w:rPr>
      <w:sz w:val="20"/>
    </w:rPr>
  </w:style>
  <w:style w:type="character" w:customStyle="1" w:styleId="ListLabel36">
    <w:name w:val="ListLabel 36"/>
    <w:qFormat/>
    <w:rPr>
      <w:sz w:val="20"/>
    </w:rPr>
  </w:style>
  <w:style w:type="character" w:customStyle="1" w:styleId="ListLabel37">
    <w:name w:val="ListLabel 37"/>
    <w:qFormat/>
    <w:rPr>
      <w:sz w:val="20"/>
    </w:rPr>
  </w:style>
  <w:style w:type="character" w:customStyle="1" w:styleId="ListLabel38">
    <w:name w:val="ListLabel 38"/>
    <w:qFormat/>
    <w:rPr>
      <w:sz w:val="20"/>
    </w:rPr>
  </w:style>
  <w:style w:type="character" w:customStyle="1" w:styleId="ListLabel39">
    <w:name w:val="ListLabel 39"/>
    <w:qFormat/>
    <w:rPr>
      <w:sz w:val="20"/>
    </w:rPr>
  </w:style>
  <w:style w:type="character" w:customStyle="1" w:styleId="ListLabel40">
    <w:name w:val="ListLabel 40"/>
    <w:qFormat/>
    <w:rPr>
      <w:sz w:val="20"/>
    </w:rPr>
  </w:style>
  <w:style w:type="character" w:customStyle="1" w:styleId="ListLabel41">
    <w:name w:val="ListLabel 41"/>
    <w:qFormat/>
    <w:rPr>
      <w:sz w:val="20"/>
    </w:rPr>
  </w:style>
  <w:style w:type="character" w:customStyle="1" w:styleId="ListLabel42">
    <w:name w:val="ListLabel 42"/>
    <w:qFormat/>
    <w:rPr>
      <w:sz w:val="20"/>
    </w:rPr>
  </w:style>
  <w:style w:type="character" w:customStyle="1" w:styleId="ListLabel43">
    <w:name w:val="ListLabel 43"/>
    <w:qFormat/>
    <w:rPr>
      <w:sz w:val="20"/>
    </w:rPr>
  </w:style>
  <w:style w:type="character" w:customStyle="1" w:styleId="ListLabel44">
    <w:name w:val="ListLabel 44"/>
    <w:qFormat/>
    <w:rPr>
      <w:sz w:val="20"/>
    </w:rPr>
  </w:style>
  <w:style w:type="character" w:customStyle="1" w:styleId="ListLabel45">
    <w:name w:val="ListLabel 45"/>
    <w:qFormat/>
    <w:rPr>
      <w:sz w:val="20"/>
    </w:rPr>
  </w:style>
  <w:style w:type="character" w:customStyle="1" w:styleId="ListLabel46">
    <w:name w:val="ListLabel 46"/>
    <w:qFormat/>
    <w:rPr>
      <w:sz w:val="20"/>
    </w:rPr>
  </w:style>
  <w:style w:type="character" w:customStyle="1" w:styleId="ListLabel47">
    <w:name w:val="ListLabel 47"/>
    <w:qFormat/>
    <w:rPr>
      <w:sz w:val="20"/>
    </w:rPr>
  </w:style>
  <w:style w:type="character" w:customStyle="1" w:styleId="ListLabel48">
    <w:name w:val="ListLabel 48"/>
    <w:qFormat/>
    <w:rPr>
      <w:sz w:val="20"/>
    </w:rPr>
  </w:style>
  <w:style w:type="character" w:customStyle="1" w:styleId="ListLabel49">
    <w:name w:val="ListLabel 49"/>
    <w:qFormat/>
    <w:rPr>
      <w:sz w:val="20"/>
    </w:rPr>
  </w:style>
  <w:style w:type="character" w:customStyle="1" w:styleId="ListLabel50">
    <w:name w:val="ListLabel 50"/>
    <w:qFormat/>
    <w:rPr>
      <w:sz w:val="20"/>
    </w:rPr>
  </w:style>
  <w:style w:type="character" w:customStyle="1" w:styleId="ListLabel51">
    <w:name w:val="ListLabel 51"/>
    <w:qFormat/>
    <w:rPr>
      <w:sz w:val="20"/>
    </w:rPr>
  </w:style>
  <w:style w:type="character" w:customStyle="1" w:styleId="ListLabel52">
    <w:name w:val="ListLabel 52"/>
    <w:qFormat/>
    <w:rPr>
      <w:sz w:val="20"/>
    </w:rPr>
  </w:style>
  <w:style w:type="character" w:customStyle="1" w:styleId="ListLabel53">
    <w:name w:val="ListLabel 53"/>
    <w:qFormat/>
    <w:rPr>
      <w:sz w:val="20"/>
    </w:rPr>
  </w:style>
  <w:style w:type="character" w:customStyle="1" w:styleId="ListLabel54">
    <w:name w:val="ListLabel 54"/>
    <w:qFormat/>
    <w:rPr>
      <w:sz w:val="20"/>
    </w:rPr>
  </w:style>
  <w:style w:type="character" w:customStyle="1" w:styleId="ListLabel55">
    <w:name w:val="ListLabel 55"/>
    <w:qFormat/>
    <w:rPr>
      <w:sz w:val="20"/>
    </w:rPr>
  </w:style>
  <w:style w:type="character" w:customStyle="1" w:styleId="ListLabel56">
    <w:name w:val="ListLabel 56"/>
    <w:qFormat/>
    <w:rPr>
      <w:sz w:val="20"/>
    </w:rPr>
  </w:style>
  <w:style w:type="character" w:customStyle="1" w:styleId="ListLabel57">
    <w:name w:val="ListLabel 57"/>
    <w:qFormat/>
    <w:rPr>
      <w:sz w:val="20"/>
    </w:rPr>
  </w:style>
  <w:style w:type="character" w:customStyle="1" w:styleId="ListLabel58">
    <w:name w:val="ListLabel 58"/>
    <w:qFormat/>
    <w:rPr>
      <w:sz w:val="20"/>
    </w:rPr>
  </w:style>
  <w:style w:type="character" w:customStyle="1" w:styleId="ListLabel59">
    <w:name w:val="ListLabel 59"/>
    <w:qFormat/>
    <w:rPr>
      <w:sz w:val="20"/>
    </w:rPr>
  </w:style>
  <w:style w:type="character" w:customStyle="1" w:styleId="ListLabel60">
    <w:name w:val="ListLabel 60"/>
    <w:qFormat/>
    <w:rPr>
      <w:sz w:val="20"/>
    </w:rPr>
  </w:style>
  <w:style w:type="character" w:customStyle="1" w:styleId="ListLabel61">
    <w:name w:val="ListLabel 61"/>
    <w:qFormat/>
    <w:rPr>
      <w:sz w:val="20"/>
    </w:rPr>
  </w:style>
  <w:style w:type="character" w:customStyle="1" w:styleId="ListLabel62">
    <w:name w:val="ListLabel 62"/>
    <w:qFormat/>
    <w:rPr>
      <w:sz w:val="20"/>
    </w:rPr>
  </w:style>
  <w:style w:type="character" w:customStyle="1" w:styleId="ListLabel63">
    <w:name w:val="ListLabel 63"/>
    <w:qFormat/>
    <w:rPr>
      <w:sz w:val="20"/>
    </w:rPr>
  </w:style>
  <w:style w:type="character" w:customStyle="1" w:styleId="ListLabel64">
    <w:name w:val="ListLabel 64"/>
    <w:qFormat/>
    <w:rPr>
      <w:sz w:val="20"/>
    </w:rPr>
  </w:style>
  <w:style w:type="character" w:customStyle="1" w:styleId="ListLabel65">
    <w:name w:val="ListLabel 65"/>
    <w:qFormat/>
    <w:rPr>
      <w:sz w:val="20"/>
    </w:rPr>
  </w:style>
  <w:style w:type="character" w:customStyle="1" w:styleId="ListLabel66">
    <w:name w:val="ListLabel 66"/>
    <w:qFormat/>
    <w:rPr>
      <w:sz w:val="20"/>
    </w:rPr>
  </w:style>
  <w:style w:type="character" w:customStyle="1" w:styleId="ListLabel67">
    <w:name w:val="ListLabel 67"/>
    <w:qFormat/>
    <w:rPr>
      <w:sz w:val="20"/>
    </w:rPr>
  </w:style>
  <w:style w:type="character" w:customStyle="1" w:styleId="ListLabel68">
    <w:name w:val="ListLabel 68"/>
    <w:qFormat/>
    <w:rPr>
      <w:sz w:val="20"/>
    </w:rPr>
  </w:style>
  <w:style w:type="character" w:customStyle="1" w:styleId="ListLabel69">
    <w:name w:val="ListLabel 69"/>
    <w:qFormat/>
    <w:rPr>
      <w:sz w:val="20"/>
    </w:rPr>
  </w:style>
  <w:style w:type="character" w:customStyle="1" w:styleId="ListLabel70">
    <w:name w:val="ListLabel 70"/>
    <w:qFormat/>
    <w:rPr>
      <w:sz w:val="20"/>
    </w:rPr>
  </w:style>
  <w:style w:type="character" w:customStyle="1" w:styleId="ListLabel71">
    <w:name w:val="ListLabel 71"/>
    <w:qFormat/>
    <w:rPr>
      <w:sz w:val="20"/>
    </w:rPr>
  </w:style>
  <w:style w:type="character" w:customStyle="1" w:styleId="ListLabel72">
    <w:name w:val="ListLabel 72"/>
    <w:qFormat/>
    <w:rPr>
      <w:sz w:val="20"/>
    </w:rPr>
  </w:style>
  <w:style w:type="character" w:customStyle="1" w:styleId="ListLabel73">
    <w:name w:val="ListLabel 73"/>
    <w:qFormat/>
    <w:rPr>
      <w:sz w:val="20"/>
    </w:rPr>
  </w:style>
  <w:style w:type="character" w:customStyle="1" w:styleId="ListLabel74">
    <w:name w:val="ListLabel 74"/>
    <w:qFormat/>
    <w:rPr>
      <w:sz w:val="20"/>
    </w:rPr>
  </w:style>
  <w:style w:type="character" w:customStyle="1" w:styleId="ListLabel75">
    <w:name w:val="ListLabel 75"/>
    <w:qFormat/>
    <w:rPr>
      <w:sz w:val="20"/>
    </w:rPr>
  </w:style>
  <w:style w:type="character" w:customStyle="1" w:styleId="ListLabel76">
    <w:name w:val="ListLabel 76"/>
    <w:qFormat/>
    <w:rPr>
      <w:sz w:val="20"/>
    </w:rPr>
  </w:style>
  <w:style w:type="character" w:customStyle="1" w:styleId="ListLabel77">
    <w:name w:val="ListLabel 77"/>
    <w:qFormat/>
    <w:rPr>
      <w:sz w:val="20"/>
    </w:rPr>
  </w:style>
  <w:style w:type="character" w:customStyle="1" w:styleId="ListLabel78">
    <w:name w:val="ListLabel 78"/>
    <w:qFormat/>
    <w:rPr>
      <w:sz w:val="20"/>
    </w:rPr>
  </w:style>
  <w:style w:type="character" w:customStyle="1" w:styleId="ListLabel79">
    <w:name w:val="ListLabel 79"/>
    <w:qFormat/>
    <w:rPr>
      <w:sz w:val="20"/>
    </w:rPr>
  </w:style>
  <w:style w:type="character" w:customStyle="1" w:styleId="ListLabel80">
    <w:name w:val="ListLabel 80"/>
    <w:qFormat/>
    <w:rPr>
      <w:sz w:val="20"/>
    </w:rPr>
  </w:style>
  <w:style w:type="character" w:customStyle="1" w:styleId="ListLabel81">
    <w:name w:val="ListLabel 81"/>
    <w:qFormat/>
    <w:rPr>
      <w:sz w:val="20"/>
    </w:rPr>
  </w:style>
  <w:style w:type="character" w:styleId="nfase">
    <w:name w:val="Emphasis"/>
    <w:qFormat/>
    <w:rPr>
      <w:i/>
      <w:iCs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Citaes">
    <w:name w:val="Citações"/>
    <w:basedOn w:val="Normal"/>
    <w:qFormat/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Pr>
      <w:rFonts w:cs="Mangal"/>
      <w:sz w:val="20"/>
      <w:szCs w:val="18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FD3D17"/>
    <w:rPr>
      <w:rFonts w:ascii="Tahoma" w:hAnsi="Tahoma" w:cs="Mangal"/>
      <w:sz w:val="16"/>
      <w:szCs w:val="14"/>
    </w:rPr>
  </w:style>
  <w:style w:type="paragraph" w:styleId="NormalWeb">
    <w:name w:val="Normal (Web)"/>
    <w:basedOn w:val="Normal"/>
    <w:uiPriority w:val="99"/>
    <w:unhideWhenUsed/>
    <w:qFormat/>
    <w:rsid w:val="00B12CEC"/>
    <w:pPr>
      <w:spacing w:beforeAutospacing="1" w:afterAutospacing="1"/>
    </w:pPr>
    <w:rPr>
      <w:rFonts w:ascii="Times New Roman" w:eastAsia="Times New Roman" w:hAnsi="Times New Roman" w:cs="Times New Roman"/>
      <w:lang w:eastAsia="pt-BR" w:bidi="ar-SA"/>
    </w:rPr>
  </w:style>
  <w:style w:type="paragraph" w:customStyle="1" w:styleId="m-paragraph">
    <w:name w:val="m-paragraph"/>
    <w:basedOn w:val="Normal"/>
    <w:qFormat/>
    <w:rsid w:val="009775B3"/>
    <w:pPr>
      <w:spacing w:beforeAutospacing="1" w:afterAutospacing="1"/>
    </w:pPr>
    <w:rPr>
      <w:rFonts w:ascii="Times New Roman" w:eastAsia="Times New Roman" w:hAnsi="Times New Roman" w:cs="Times New Roman"/>
      <w:lang w:eastAsia="pt-BR" w:bidi="ar-SA"/>
    </w:rPr>
  </w:style>
  <w:style w:type="paragraph" w:styleId="Cabealho">
    <w:name w:val="header"/>
    <w:basedOn w:val="Normal"/>
    <w:link w:val="CabealhoChar"/>
    <w:uiPriority w:val="99"/>
    <w:unhideWhenUsed/>
    <w:rsid w:val="003E6490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CabealhoChar">
    <w:name w:val="Cabeçalho Char"/>
    <w:basedOn w:val="Fontepargpadro"/>
    <w:link w:val="Cabealho"/>
    <w:uiPriority w:val="99"/>
    <w:rsid w:val="003E6490"/>
    <w:rPr>
      <w:rFonts w:cs="Mangal"/>
      <w:color w:val="00000A"/>
      <w:sz w:val="24"/>
      <w:szCs w:val="21"/>
    </w:rPr>
  </w:style>
  <w:style w:type="paragraph" w:styleId="Rodap">
    <w:name w:val="footer"/>
    <w:basedOn w:val="Normal"/>
    <w:link w:val="RodapChar"/>
    <w:uiPriority w:val="99"/>
    <w:unhideWhenUsed/>
    <w:rsid w:val="003E6490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RodapChar">
    <w:name w:val="Rodapé Char"/>
    <w:basedOn w:val="Fontepargpadro"/>
    <w:link w:val="Rodap"/>
    <w:uiPriority w:val="99"/>
    <w:rsid w:val="003E6490"/>
    <w:rPr>
      <w:rFonts w:cs="Mangal"/>
      <w:color w:val="00000A"/>
      <w:sz w:val="24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color w:val="00000A"/>
      <w:sz w:val="24"/>
    </w:rPr>
  </w:style>
  <w:style w:type="paragraph" w:styleId="Ttulo1">
    <w:name w:val="heading 1"/>
    <w:basedOn w:val="Ttulo"/>
    <w:qFormat/>
    <w:pPr>
      <w:outlineLvl w:val="0"/>
    </w:pPr>
  </w:style>
  <w:style w:type="paragraph" w:styleId="Ttulo2">
    <w:name w:val="heading 2"/>
    <w:basedOn w:val="Ttulo"/>
    <w:qFormat/>
    <w:pPr>
      <w:outlineLvl w:val="1"/>
    </w:pPr>
  </w:style>
  <w:style w:type="paragraph" w:styleId="Ttulo3">
    <w:name w:val="heading 3"/>
    <w:basedOn w:val="Ttulo"/>
    <w:qFormat/>
    <w:pPr>
      <w:outlineLvl w:val="2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basedOn w:val="Fontepargpadro"/>
    <w:uiPriority w:val="99"/>
    <w:semiHidden/>
    <w:unhideWhenUsed/>
    <w:rsid w:val="006463BA"/>
    <w:rPr>
      <w:color w:val="0000FF"/>
      <w:u w:val="single"/>
    </w:rPr>
  </w:style>
  <w:style w:type="character" w:customStyle="1" w:styleId="nfaseforte">
    <w:name w:val="Ênfase forte"/>
    <w:qFormat/>
    <w:rPr>
      <w:b/>
      <w:bCs/>
    </w:rPr>
  </w:style>
  <w:style w:type="character" w:customStyle="1" w:styleId="Marcas">
    <w:name w:val="Marcas"/>
    <w:qFormat/>
    <w:rPr>
      <w:rFonts w:ascii="OpenSymbol" w:eastAsia="OpenSymbol" w:hAnsi="OpenSymbol" w:cs="OpenSymbol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Pr>
      <w:rFonts w:cs="Mangal"/>
      <w:color w:val="00000A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qFormat/>
    <w:rPr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FD3D17"/>
    <w:rPr>
      <w:rFonts w:ascii="Tahoma" w:hAnsi="Tahoma" w:cs="Mangal"/>
      <w:color w:val="00000A"/>
      <w:sz w:val="16"/>
      <w:szCs w:val="14"/>
    </w:rPr>
  </w:style>
  <w:style w:type="character" w:customStyle="1" w:styleId="label">
    <w:name w:val="label"/>
    <w:basedOn w:val="Fontepargpadro"/>
    <w:qFormat/>
    <w:rsid w:val="00FD3D17"/>
  </w:style>
  <w:style w:type="character" w:styleId="Forte">
    <w:name w:val="Strong"/>
    <w:basedOn w:val="Fontepargpadro"/>
    <w:uiPriority w:val="22"/>
    <w:qFormat/>
    <w:rsid w:val="006463BA"/>
    <w:rPr>
      <w:b/>
      <w:bCs/>
    </w:rPr>
  </w:style>
  <w:style w:type="character" w:customStyle="1" w:styleId="ListLabel1">
    <w:name w:val="ListLabel 1"/>
    <w:qFormat/>
    <w:rPr>
      <w:sz w:val="20"/>
    </w:rPr>
  </w:style>
  <w:style w:type="character" w:customStyle="1" w:styleId="ListLabel2">
    <w:name w:val="ListLabel 2"/>
    <w:qFormat/>
    <w:rPr>
      <w:sz w:val="20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sz w:val="20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sz w:val="20"/>
    </w:rPr>
  </w:style>
  <w:style w:type="character" w:customStyle="1" w:styleId="ListLabel20">
    <w:name w:val="ListLabel 20"/>
    <w:qFormat/>
    <w:rPr>
      <w:sz w:val="20"/>
    </w:rPr>
  </w:style>
  <w:style w:type="character" w:customStyle="1" w:styleId="ListLabel21">
    <w:name w:val="ListLabel 21"/>
    <w:qFormat/>
    <w:rPr>
      <w:sz w:val="20"/>
    </w:rPr>
  </w:style>
  <w:style w:type="character" w:customStyle="1" w:styleId="ListLabel22">
    <w:name w:val="ListLabel 22"/>
    <w:qFormat/>
    <w:rPr>
      <w:sz w:val="20"/>
    </w:rPr>
  </w:style>
  <w:style w:type="character" w:customStyle="1" w:styleId="ListLabel23">
    <w:name w:val="ListLabel 23"/>
    <w:qFormat/>
    <w:rPr>
      <w:sz w:val="20"/>
    </w:rPr>
  </w:style>
  <w:style w:type="character" w:customStyle="1" w:styleId="ListLabel24">
    <w:name w:val="ListLabel 24"/>
    <w:qFormat/>
    <w:rPr>
      <w:sz w:val="20"/>
    </w:rPr>
  </w:style>
  <w:style w:type="character" w:customStyle="1" w:styleId="ListLabel25">
    <w:name w:val="ListLabel 25"/>
    <w:qFormat/>
    <w:rPr>
      <w:sz w:val="20"/>
    </w:rPr>
  </w:style>
  <w:style w:type="character" w:customStyle="1" w:styleId="ListLabel26">
    <w:name w:val="ListLabel 26"/>
    <w:qFormat/>
    <w:rPr>
      <w:sz w:val="20"/>
    </w:rPr>
  </w:style>
  <w:style w:type="character" w:customStyle="1" w:styleId="ListLabel27">
    <w:name w:val="ListLabel 27"/>
    <w:qFormat/>
    <w:rPr>
      <w:sz w:val="20"/>
    </w:rPr>
  </w:style>
  <w:style w:type="character" w:customStyle="1" w:styleId="ListLabel28">
    <w:name w:val="ListLabel 28"/>
    <w:qFormat/>
    <w:rPr>
      <w:sz w:val="20"/>
    </w:rPr>
  </w:style>
  <w:style w:type="character" w:customStyle="1" w:styleId="ListLabel29">
    <w:name w:val="ListLabel 29"/>
    <w:qFormat/>
    <w:rPr>
      <w:sz w:val="20"/>
    </w:rPr>
  </w:style>
  <w:style w:type="character" w:customStyle="1" w:styleId="ListLabel30">
    <w:name w:val="ListLabel 30"/>
    <w:qFormat/>
    <w:rPr>
      <w:sz w:val="20"/>
    </w:rPr>
  </w:style>
  <w:style w:type="character" w:customStyle="1" w:styleId="ListLabel31">
    <w:name w:val="ListLabel 31"/>
    <w:qFormat/>
    <w:rPr>
      <w:sz w:val="20"/>
    </w:rPr>
  </w:style>
  <w:style w:type="character" w:customStyle="1" w:styleId="ListLabel32">
    <w:name w:val="ListLabel 32"/>
    <w:qFormat/>
    <w:rPr>
      <w:sz w:val="20"/>
    </w:rPr>
  </w:style>
  <w:style w:type="character" w:customStyle="1" w:styleId="ListLabel33">
    <w:name w:val="ListLabel 33"/>
    <w:qFormat/>
    <w:rPr>
      <w:sz w:val="20"/>
    </w:rPr>
  </w:style>
  <w:style w:type="character" w:customStyle="1" w:styleId="ListLabel34">
    <w:name w:val="ListLabel 34"/>
    <w:qFormat/>
    <w:rPr>
      <w:sz w:val="20"/>
    </w:rPr>
  </w:style>
  <w:style w:type="character" w:customStyle="1" w:styleId="ListLabel35">
    <w:name w:val="ListLabel 35"/>
    <w:qFormat/>
    <w:rPr>
      <w:sz w:val="20"/>
    </w:rPr>
  </w:style>
  <w:style w:type="character" w:customStyle="1" w:styleId="ListLabel36">
    <w:name w:val="ListLabel 36"/>
    <w:qFormat/>
    <w:rPr>
      <w:sz w:val="20"/>
    </w:rPr>
  </w:style>
  <w:style w:type="character" w:customStyle="1" w:styleId="ListLabel37">
    <w:name w:val="ListLabel 37"/>
    <w:qFormat/>
    <w:rPr>
      <w:sz w:val="20"/>
    </w:rPr>
  </w:style>
  <w:style w:type="character" w:customStyle="1" w:styleId="ListLabel38">
    <w:name w:val="ListLabel 38"/>
    <w:qFormat/>
    <w:rPr>
      <w:sz w:val="20"/>
    </w:rPr>
  </w:style>
  <w:style w:type="character" w:customStyle="1" w:styleId="ListLabel39">
    <w:name w:val="ListLabel 39"/>
    <w:qFormat/>
    <w:rPr>
      <w:sz w:val="20"/>
    </w:rPr>
  </w:style>
  <w:style w:type="character" w:customStyle="1" w:styleId="ListLabel40">
    <w:name w:val="ListLabel 40"/>
    <w:qFormat/>
    <w:rPr>
      <w:sz w:val="20"/>
    </w:rPr>
  </w:style>
  <w:style w:type="character" w:customStyle="1" w:styleId="ListLabel41">
    <w:name w:val="ListLabel 41"/>
    <w:qFormat/>
    <w:rPr>
      <w:sz w:val="20"/>
    </w:rPr>
  </w:style>
  <w:style w:type="character" w:customStyle="1" w:styleId="ListLabel42">
    <w:name w:val="ListLabel 42"/>
    <w:qFormat/>
    <w:rPr>
      <w:sz w:val="20"/>
    </w:rPr>
  </w:style>
  <w:style w:type="character" w:customStyle="1" w:styleId="ListLabel43">
    <w:name w:val="ListLabel 43"/>
    <w:qFormat/>
    <w:rPr>
      <w:sz w:val="20"/>
    </w:rPr>
  </w:style>
  <w:style w:type="character" w:customStyle="1" w:styleId="ListLabel44">
    <w:name w:val="ListLabel 44"/>
    <w:qFormat/>
    <w:rPr>
      <w:sz w:val="20"/>
    </w:rPr>
  </w:style>
  <w:style w:type="character" w:customStyle="1" w:styleId="ListLabel45">
    <w:name w:val="ListLabel 45"/>
    <w:qFormat/>
    <w:rPr>
      <w:sz w:val="20"/>
    </w:rPr>
  </w:style>
  <w:style w:type="character" w:customStyle="1" w:styleId="ListLabel46">
    <w:name w:val="ListLabel 46"/>
    <w:qFormat/>
    <w:rPr>
      <w:sz w:val="20"/>
    </w:rPr>
  </w:style>
  <w:style w:type="character" w:customStyle="1" w:styleId="ListLabel47">
    <w:name w:val="ListLabel 47"/>
    <w:qFormat/>
    <w:rPr>
      <w:sz w:val="20"/>
    </w:rPr>
  </w:style>
  <w:style w:type="character" w:customStyle="1" w:styleId="ListLabel48">
    <w:name w:val="ListLabel 48"/>
    <w:qFormat/>
    <w:rPr>
      <w:sz w:val="20"/>
    </w:rPr>
  </w:style>
  <w:style w:type="character" w:customStyle="1" w:styleId="ListLabel49">
    <w:name w:val="ListLabel 49"/>
    <w:qFormat/>
    <w:rPr>
      <w:sz w:val="20"/>
    </w:rPr>
  </w:style>
  <w:style w:type="character" w:customStyle="1" w:styleId="ListLabel50">
    <w:name w:val="ListLabel 50"/>
    <w:qFormat/>
    <w:rPr>
      <w:sz w:val="20"/>
    </w:rPr>
  </w:style>
  <w:style w:type="character" w:customStyle="1" w:styleId="ListLabel51">
    <w:name w:val="ListLabel 51"/>
    <w:qFormat/>
    <w:rPr>
      <w:sz w:val="20"/>
    </w:rPr>
  </w:style>
  <w:style w:type="character" w:customStyle="1" w:styleId="ListLabel52">
    <w:name w:val="ListLabel 52"/>
    <w:qFormat/>
    <w:rPr>
      <w:sz w:val="20"/>
    </w:rPr>
  </w:style>
  <w:style w:type="character" w:customStyle="1" w:styleId="ListLabel53">
    <w:name w:val="ListLabel 53"/>
    <w:qFormat/>
    <w:rPr>
      <w:sz w:val="20"/>
    </w:rPr>
  </w:style>
  <w:style w:type="character" w:customStyle="1" w:styleId="ListLabel54">
    <w:name w:val="ListLabel 54"/>
    <w:qFormat/>
    <w:rPr>
      <w:sz w:val="20"/>
    </w:rPr>
  </w:style>
  <w:style w:type="character" w:customStyle="1" w:styleId="ListLabel55">
    <w:name w:val="ListLabel 55"/>
    <w:qFormat/>
    <w:rPr>
      <w:sz w:val="20"/>
    </w:rPr>
  </w:style>
  <w:style w:type="character" w:customStyle="1" w:styleId="ListLabel56">
    <w:name w:val="ListLabel 56"/>
    <w:qFormat/>
    <w:rPr>
      <w:sz w:val="20"/>
    </w:rPr>
  </w:style>
  <w:style w:type="character" w:customStyle="1" w:styleId="ListLabel57">
    <w:name w:val="ListLabel 57"/>
    <w:qFormat/>
    <w:rPr>
      <w:sz w:val="20"/>
    </w:rPr>
  </w:style>
  <w:style w:type="character" w:customStyle="1" w:styleId="ListLabel58">
    <w:name w:val="ListLabel 58"/>
    <w:qFormat/>
    <w:rPr>
      <w:sz w:val="20"/>
    </w:rPr>
  </w:style>
  <w:style w:type="character" w:customStyle="1" w:styleId="ListLabel59">
    <w:name w:val="ListLabel 59"/>
    <w:qFormat/>
    <w:rPr>
      <w:sz w:val="20"/>
    </w:rPr>
  </w:style>
  <w:style w:type="character" w:customStyle="1" w:styleId="ListLabel60">
    <w:name w:val="ListLabel 60"/>
    <w:qFormat/>
    <w:rPr>
      <w:sz w:val="20"/>
    </w:rPr>
  </w:style>
  <w:style w:type="character" w:customStyle="1" w:styleId="ListLabel61">
    <w:name w:val="ListLabel 61"/>
    <w:qFormat/>
    <w:rPr>
      <w:sz w:val="20"/>
    </w:rPr>
  </w:style>
  <w:style w:type="character" w:customStyle="1" w:styleId="ListLabel62">
    <w:name w:val="ListLabel 62"/>
    <w:qFormat/>
    <w:rPr>
      <w:sz w:val="20"/>
    </w:rPr>
  </w:style>
  <w:style w:type="character" w:customStyle="1" w:styleId="ListLabel63">
    <w:name w:val="ListLabel 63"/>
    <w:qFormat/>
    <w:rPr>
      <w:sz w:val="20"/>
    </w:rPr>
  </w:style>
  <w:style w:type="character" w:customStyle="1" w:styleId="ListLabel64">
    <w:name w:val="ListLabel 64"/>
    <w:qFormat/>
    <w:rPr>
      <w:sz w:val="20"/>
    </w:rPr>
  </w:style>
  <w:style w:type="character" w:customStyle="1" w:styleId="ListLabel65">
    <w:name w:val="ListLabel 65"/>
    <w:qFormat/>
    <w:rPr>
      <w:sz w:val="20"/>
    </w:rPr>
  </w:style>
  <w:style w:type="character" w:customStyle="1" w:styleId="ListLabel66">
    <w:name w:val="ListLabel 66"/>
    <w:qFormat/>
    <w:rPr>
      <w:sz w:val="20"/>
    </w:rPr>
  </w:style>
  <w:style w:type="character" w:customStyle="1" w:styleId="ListLabel67">
    <w:name w:val="ListLabel 67"/>
    <w:qFormat/>
    <w:rPr>
      <w:sz w:val="20"/>
    </w:rPr>
  </w:style>
  <w:style w:type="character" w:customStyle="1" w:styleId="ListLabel68">
    <w:name w:val="ListLabel 68"/>
    <w:qFormat/>
    <w:rPr>
      <w:sz w:val="20"/>
    </w:rPr>
  </w:style>
  <w:style w:type="character" w:customStyle="1" w:styleId="ListLabel69">
    <w:name w:val="ListLabel 69"/>
    <w:qFormat/>
    <w:rPr>
      <w:sz w:val="20"/>
    </w:rPr>
  </w:style>
  <w:style w:type="character" w:customStyle="1" w:styleId="ListLabel70">
    <w:name w:val="ListLabel 70"/>
    <w:qFormat/>
    <w:rPr>
      <w:sz w:val="20"/>
    </w:rPr>
  </w:style>
  <w:style w:type="character" w:customStyle="1" w:styleId="ListLabel71">
    <w:name w:val="ListLabel 71"/>
    <w:qFormat/>
    <w:rPr>
      <w:sz w:val="20"/>
    </w:rPr>
  </w:style>
  <w:style w:type="character" w:customStyle="1" w:styleId="ListLabel72">
    <w:name w:val="ListLabel 72"/>
    <w:qFormat/>
    <w:rPr>
      <w:sz w:val="20"/>
    </w:rPr>
  </w:style>
  <w:style w:type="character" w:customStyle="1" w:styleId="ListLabel73">
    <w:name w:val="ListLabel 73"/>
    <w:qFormat/>
    <w:rPr>
      <w:sz w:val="20"/>
    </w:rPr>
  </w:style>
  <w:style w:type="character" w:customStyle="1" w:styleId="ListLabel74">
    <w:name w:val="ListLabel 74"/>
    <w:qFormat/>
    <w:rPr>
      <w:sz w:val="20"/>
    </w:rPr>
  </w:style>
  <w:style w:type="character" w:customStyle="1" w:styleId="ListLabel75">
    <w:name w:val="ListLabel 75"/>
    <w:qFormat/>
    <w:rPr>
      <w:sz w:val="20"/>
    </w:rPr>
  </w:style>
  <w:style w:type="character" w:customStyle="1" w:styleId="ListLabel76">
    <w:name w:val="ListLabel 76"/>
    <w:qFormat/>
    <w:rPr>
      <w:sz w:val="20"/>
    </w:rPr>
  </w:style>
  <w:style w:type="character" w:customStyle="1" w:styleId="ListLabel77">
    <w:name w:val="ListLabel 77"/>
    <w:qFormat/>
    <w:rPr>
      <w:sz w:val="20"/>
    </w:rPr>
  </w:style>
  <w:style w:type="character" w:customStyle="1" w:styleId="ListLabel78">
    <w:name w:val="ListLabel 78"/>
    <w:qFormat/>
    <w:rPr>
      <w:sz w:val="20"/>
    </w:rPr>
  </w:style>
  <w:style w:type="character" w:customStyle="1" w:styleId="ListLabel79">
    <w:name w:val="ListLabel 79"/>
    <w:qFormat/>
    <w:rPr>
      <w:sz w:val="20"/>
    </w:rPr>
  </w:style>
  <w:style w:type="character" w:customStyle="1" w:styleId="ListLabel80">
    <w:name w:val="ListLabel 80"/>
    <w:qFormat/>
    <w:rPr>
      <w:sz w:val="20"/>
    </w:rPr>
  </w:style>
  <w:style w:type="character" w:customStyle="1" w:styleId="ListLabel81">
    <w:name w:val="ListLabel 81"/>
    <w:qFormat/>
    <w:rPr>
      <w:sz w:val="20"/>
    </w:rPr>
  </w:style>
  <w:style w:type="character" w:styleId="nfase">
    <w:name w:val="Emphasis"/>
    <w:qFormat/>
    <w:rPr>
      <w:i/>
      <w:iCs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Citaes">
    <w:name w:val="Citações"/>
    <w:basedOn w:val="Normal"/>
    <w:qFormat/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Pr>
      <w:rFonts w:cs="Mangal"/>
      <w:sz w:val="20"/>
      <w:szCs w:val="18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FD3D17"/>
    <w:rPr>
      <w:rFonts w:ascii="Tahoma" w:hAnsi="Tahoma" w:cs="Mangal"/>
      <w:sz w:val="16"/>
      <w:szCs w:val="14"/>
    </w:rPr>
  </w:style>
  <w:style w:type="paragraph" w:styleId="NormalWeb">
    <w:name w:val="Normal (Web)"/>
    <w:basedOn w:val="Normal"/>
    <w:uiPriority w:val="99"/>
    <w:unhideWhenUsed/>
    <w:qFormat/>
    <w:rsid w:val="00B12CEC"/>
    <w:pPr>
      <w:spacing w:beforeAutospacing="1" w:afterAutospacing="1"/>
    </w:pPr>
    <w:rPr>
      <w:rFonts w:ascii="Times New Roman" w:eastAsia="Times New Roman" w:hAnsi="Times New Roman" w:cs="Times New Roman"/>
      <w:lang w:eastAsia="pt-BR" w:bidi="ar-SA"/>
    </w:rPr>
  </w:style>
  <w:style w:type="paragraph" w:customStyle="1" w:styleId="m-paragraph">
    <w:name w:val="m-paragraph"/>
    <w:basedOn w:val="Normal"/>
    <w:qFormat/>
    <w:rsid w:val="009775B3"/>
    <w:pPr>
      <w:spacing w:beforeAutospacing="1" w:afterAutospacing="1"/>
    </w:pPr>
    <w:rPr>
      <w:rFonts w:ascii="Times New Roman" w:eastAsia="Times New Roman" w:hAnsi="Times New Roman" w:cs="Times New Roman"/>
      <w:lang w:eastAsia="pt-BR" w:bidi="ar-SA"/>
    </w:rPr>
  </w:style>
  <w:style w:type="paragraph" w:styleId="Cabealho">
    <w:name w:val="header"/>
    <w:basedOn w:val="Normal"/>
    <w:link w:val="CabealhoChar"/>
    <w:uiPriority w:val="99"/>
    <w:unhideWhenUsed/>
    <w:rsid w:val="003E6490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CabealhoChar">
    <w:name w:val="Cabeçalho Char"/>
    <w:basedOn w:val="Fontepargpadro"/>
    <w:link w:val="Cabealho"/>
    <w:uiPriority w:val="99"/>
    <w:rsid w:val="003E6490"/>
    <w:rPr>
      <w:rFonts w:cs="Mangal"/>
      <w:color w:val="00000A"/>
      <w:sz w:val="24"/>
      <w:szCs w:val="21"/>
    </w:rPr>
  </w:style>
  <w:style w:type="paragraph" w:styleId="Rodap">
    <w:name w:val="footer"/>
    <w:basedOn w:val="Normal"/>
    <w:link w:val="RodapChar"/>
    <w:uiPriority w:val="99"/>
    <w:unhideWhenUsed/>
    <w:rsid w:val="003E6490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RodapChar">
    <w:name w:val="Rodapé Char"/>
    <w:basedOn w:val="Fontepargpadro"/>
    <w:link w:val="Rodap"/>
    <w:uiPriority w:val="99"/>
    <w:rsid w:val="003E6490"/>
    <w:rPr>
      <w:rFonts w:cs="Mangal"/>
      <w:color w:val="00000A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276</Words>
  <Characters>1494</Characters>
  <Application>Microsoft Office Word</Application>
  <DocSecurity>0</DocSecurity>
  <Lines>12</Lines>
  <Paragraphs>3</Paragraphs>
  <ScaleCrop>false</ScaleCrop>
  <Company/>
  <LinksUpToDate>false</LinksUpToDate>
  <CharactersWithSpaces>1767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vereadorgilberto</dc:creator>
  <cp:lastModifiedBy>Rafael Alves Rodrigues</cp:lastModifiedBy>
  <cp:revision>6</cp:revision>
  <cp:lastPrinted>2018-06-06T13:07:00Z</cp:lastPrinted>
  <dcterms:created xsi:type="dcterms:W3CDTF">2018-02-26T17:46:00Z</dcterms:created>
  <dcterms:modified xsi:type="dcterms:W3CDTF">2018-06-06T13:07:00Z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